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993" w:rsidRPr="00B5273D" w:rsidRDefault="00432993" w:rsidP="00432993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5273D">
        <w:rPr>
          <w:rFonts w:ascii="Times New Roman" w:eastAsia="Times New Roman" w:hAnsi="Times New Roman" w:cs="Arial"/>
          <w:sz w:val="24"/>
          <w:szCs w:val="24"/>
          <w:lang w:eastAsia="ru-RU"/>
        </w:rPr>
        <w:t>МУ «УДО Наурского муниципального района»</w:t>
      </w:r>
    </w:p>
    <w:p w:rsidR="00432993" w:rsidRPr="00B5273D" w:rsidRDefault="00432993" w:rsidP="00432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432993" w:rsidRPr="00B5273D" w:rsidRDefault="00432993" w:rsidP="004329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B5273D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«ДЕТСКИЙ САД №5 «РАДУГА» С. НОВОЕ СОЛКУШИНО</w:t>
      </w:r>
    </w:p>
    <w:p w:rsidR="00432993" w:rsidRPr="00B5273D" w:rsidRDefault="00432993" w:rsidP="004329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НАУРСКОГО</w:t>
      </w:r>
      <w:r w:rsidRPr="00B5273D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МУНИЦИПАЛЬНОГО РАЙОНА»</w:t>
      </w:r>
    </w:p>
    <w:p w:rsidR="00432993" w:rsidRPr="00B5273D" w:rsidRDefault="00432993" w:rsidP="004329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B5273D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(МБДОУ № 5 «Радуга» с. Новое </w:t>
      </w:r>
      <w:proofErr w:type="spellStart"/>
      <w:r w:rsidRPr="00B5273D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Солкушино</w:t>
      </w:r>
      <w:proofErr w:type="spellEnd"/>
      <w:r w:rsidRPr="00B5273D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Наурского муниципального района)</w:t>
      </w:r>
    </w:p>
    <w:p w:rsidR="00432993" w:rsidRPr="00B5273D" w:rsidRDefault="00432993" w:rsidP="004329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432993" w:rsidRPr="00B5273D" w:rsidRDefault="00432993" w:rsidP="004329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6"/>
          <w:szCs w:val="26"/>
          <w:lang w:eastAsia="ru-RU"/>
        </w:rPr>
      </w:pPr>
      <w:r w:rsidRPr="00B5273D">
        <w:rPr>
          <w:rFonts w:ascii="Times New Roman" w:eastAsia="Times New Roman" w:hAnsi="Times New Roman" w:cs="Arial"/>
          <w:sz w:val="26"/>
          <w:szCs w:val="26"/>
          <w:lang w:eastAsia="ru-RU"/>
        </w:rPr>
        <w:t>МУ «</w:t>
      </w:r>
      <w:proofErr w:type="spellStart"/>
      <w:r w:rsidRPr="00B5273D">
        <w:rPr>
          <w:rFonts w:ascii="Times New Roman" w:eastAsia="Times New Roman" w:hAnsi="Times New Roman" w:cs="Arial"/>
          <w:sz w:val="26"/>
          <w:szCs w:val="26"/>
          <w:lang w:eastAsia="ru-RU"/>
        </w:rPr>
        <w:t>Невран</w:t>
      </w:r>
      <w:proofErr w:type="spellEnd"/>
      <w:r w:rsidRPr="00B5273D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proofErr w:type="spellStart"/>
      <w:r w:rsidRPr="00B5273D">
        <w:rPr>
          <w:rFonts w:ascii="Times New Roman" w:eastAsia="Times New Roman" w:hAnsi="Times New Roman" w:cs="Arial"/>
          <w:sz w:val="26"/>
          <w:szCs w:val="26"/>
          <w:lang w:eastAsia="ru-RU"/>
        </w:rPr>
        <w:t>муниципальни</w:t>
      </w:r>
      <w:proofErr w:type="spellEnd"/>
      <w:r w:rsidRPr="00B5273D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к1оштан </w:t>
      </w:r>
      <w:proofErr w:type="spellStart"/>
      <w:r w:rsidRPr="00B5273D">
        <w:rPr>
          <w:rFonts w:ascii="Times New Roman" w:eastAsia="Times New Roman" w:hAnsi="Times New Roman" w:cs="Arial"/>
          <w:sz w:val="26"/>
          <w:szCs w:val="26"/>
          <w:lang w:eastAsia="ru-RU"/>
        </w:rPr>
        <w:t>школазхойн</w:t>
      </w:r>
      <w:proofErr w:type="spellEnd"/>
      <w:r w:rsidRPr="00B5273D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proofErr w:type="spellStart"/>
      <w:r w:rsidRPr="00B5273D">
        <w:rPr>
          <w:rFonts w:ascii="Times New Roman" w:eastAsia="Times New Roman" w:hAnsi="Times New Roman" w:cs="Arial"/>
          <w:sz w:val="26"/>
          <w:szCs w:val="26"/>
          <w:lang w:eastAsia="ru-RU"/>
        </w:rPr>
        <w:t>дешаран</w:t>
      </w:r>
      <w:proofErr w:type="spellEnd"/>
      <w:r w:rsidRPr="00B5273D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proofErr w:type="spellStart"/>
      <w:r w:rsidRPr="00B5273D">
        <w:rPr>
          <w:rFonts w:ascii="Times New Roman" w:eastAsia="Times New Roman" w:hAnsi="Times New Roman" w:cs="Arial"/>
          <w:sz w:val="26"/>
          <w:szCs w:val="26"/>
          <w:lang w:eastAsia="ru-RU"/>
        </w:rPr>
        <w:t>урхалла</w:t>
      </w:r>
      <w:proofErr w:type="spellEnd"/>
      <w:r w:rsidRPr="00B5273D">
        <w:rPr>
          <w:rFonts w:ascii="Times New Roman" w:eastAsia="Times New Roman" w:hAnsi="Times New Roman" w:cs="Arial"/>
          <w:sz w:val="26"/>
          <w:szCs w:val="26"/>
          <w:lang w:eastAsia="ru-RU"/>
        </w:rPr>
        <w:t>»</w:t>
      </w:r>
    </w:p>
    <w:p w:rsidR="00432993" w:rsidRPr="00B5273D" w:rsidRDefault="00432993" w:rsidP="004329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proofErr w:type="spellStart"/>
      <w:r w:rsidRPr="00B5273D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>Муниципальни</w:t>
      </w:r>
      <w:proofErr w:type="spellEnd"/>
      <w:r w:rsidRPr="00B5273D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 xml:space="preserve"> </w:t>
      </w:r>
      <w:proofErr w:type="spellStart"/>
      <w:r w:rsidRPr="00B5273D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>бюджетни</w:t>
      </w:r>
      <w:proofErr w:type="spellEnd"/>
      <w:r w:rsidRPr="00B5273D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 xml:space="preserve"> </w:t>
      </w:r>
      <w:proofErr w:type="spellStart"/>
      <w:r w:rsidRPr="00B5273D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>школазхойн</w:t>
      </w:r>
      <w:proofErr w:type="spellEnd"/>
      <w:r w:rsidRPr="00B5273D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 xml:space="preserve"> </w:t>
      </w:r>
      <w:proofErr w:type="spellStart"/>
      <w:r w:rsidRPr="00B5273D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>дешаран</w:t>
      </w:r>
      <w:proofErr w:type="spellEnd"/>
      <w:r w:rsidRPr="00B5273D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 xml:space="preserve"> </w:t>
      </w:r>
      <w:proofErr w:type="spellStart"/>
      <w:r w:rsidRPr="00B5273D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>учреждени</w:t>
      </w:r>
      <w:proofErr w:type="spellEnd"/>
    </w:p>
    <w:p w:rsidR="00432993" w:rsidRPr="00B5273D" w:rsidRDefault="00432993" w:rsidP="004329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6"/>
          <w:lang w:eastAsia="ru-RU"/>
        </w:rPr>
      </w:pPr>
      <w:r w:rsidRPr="00B5273D">
        <w:rPr>
          <w:rFonts w:ascii="Times New Roman" w:eastAsia="Times New Roman" w:hAnsi="Times New Roman" w:cs="Arial"/>
          <w:b/>
          <w:sz w:val="24"/>
          <w:szCs w:val="26"/>
          <w:lang w:eastAsia="ru-RU"/>
        </w:rPr>
        <w:t>«НЕВРАН МУНИЦИПАЛЬНИ К</w:t>
      </w:r>
      <w:r w:rsidRPr="00B5273D">
        <w:rPr>
          <w:rFonts w:ascii="Times New Roman" w:eastAsia="Times New Roman" w:hAnsi="Times New Roman" w:cs="Arial"/>
          <w:b/>
          <w:sz w:val="24"/>
          <w:szCs w:val="26"/>
          <w:lang w:val="en-US" w:eastAsia="ru-RU"/>
        </w:rPr>
        <w:t>I</w:t>
      </w:r>
      <w:r w:rsidRPr="00B5273D">
        <w:rPr>
          <w:rFonts w:ascii="Times New Roman" w:eastAsia="Times New Roman" w:hAnsi="Times New Roman" w:cs="Arial"/>
          <w:b/>
          <w:sz w:val="24"/>
          <w:szCs w:val="26"/>
          <w:lang w:eastAsia="ru-RU"/>
        </w:rPr>
        <w:t>ОШТАН КЕРЛАЧУ СОЛКУШИНОН ЮЬРТАН</w:t>
      </w:r>
      <w:r w:rsidRPr="00B5273D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r w:rsidRPr="00B5273D">
        <w:rPr>
          <w:rFonts w:ascii="Times New Roman" w:eastAsia="Times New Roman" w:hAnsi="Times New Roman" w:cs="Arial"/>
          <w:b/>
          <w:sz w:val="24"/>
          <w:szCs w:val="26"/>
          <w:lang w:eastAsia="ru-RU"/>
        </w:rPr>
        <w:t>№ 5 ЙОЛУ БЕРИЙН БЕШ «РАДУГА»</w:t>
      </w:r>
    </w:p>
    <w:p w:rsidR="00432993" w:rsidRDefault="00432993" w:rsidP="002965DA">
      <w:pPr>
        <w:spacing w:after="0" w:line="240" w:lineRule="auto"/>
        <w:jc w:val="center"/>
        <w:rPr>
          <w:rFonts w:ascii="Times New Roman" w:eastAsia="Times New Roman" w:hAnsi="Times New Roman" w:cs="Arial"/>
          <w:b/>
          <w:szCs w:val="24"/>
          <w:lang w:eastAsia="ru-RU"/>
        </w:rPr>
      </w:pPr>
    </w:p>
    <w:p w:rsidR="00432993" w:rsidRDefault="00432993" w:rsidP="002965DA">
      <w:pPr>
        <w:spacing w:after="0" w:line="240" w:lineRule="auto"/>
        <w:jc w:val="center"/>
        <w:rPr>
          <w:rFonts w:ascii="Times New Roman" w:eastAsia="Times New Roman" w:hAnsi="Times New Roman" w:cs="Arial"/>
          <w:b/>
          <w:szCs w:val="24"/>
          <w:lang w:eastAsia="ru-RU"/>
        </w:rPr>
      </w:pPr>
    </w:p>
    <w:p w:rsidR="002965DA" w:rsidRDefault="002965DA" w:rsidP="002965D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ИНФОРМАЦИЯ</w:t>
      </w:r>
    </w:p>
    <w:p w:rsidR="002965DA" w:rsidRDefault="002965DA" w:rsidP="002965D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2965DA" w:rsidRDefault="002965DA" w:rsidP="002965D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о проведенных тематических беседах с детьми</w:t>
      </w:r>
    </w:p>
    <w:p w:rsidR="002965DA" w:rsidRDefault="002965DA" w:rsidP="0043299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«</w:t>
      </w:r>
      <w:r w:rsidR="00432993">
        <w:rPr>
          <w:rFonts w:asciiTheme="majorBidi" w:hAnsiTheme="majorBidi" w:cstheme="majorBidi"/>
          <w:b/>
          <w:bCs/>
          <w:sz w:val="28"/>
          <w:szCs w:val="28"/>
        </w:rPr>
        <w:t xml:space="preserve">Истории из жизни </w:t>
      </w:r>
      <w:r>
        <w:rPr>
          <w:rFonts w:asciiTheme="majorBidi" w:hAnsiTheme="majorBidi" w:cstheme="majorBidi"/>
          <w:b/>
          <w:bCs/>
          <w:sz w:val="28"/>
          <w:szCs w:val="28"/>
        </w:rPr>
        <w:t>Пророк</w:t>
      </w:r>
      <w:r w:rsidR="00432993">
        <w:rPr>
          <w:rFonts w:asciiTheme="majorBidi" w:hAnsiTheme="majorBidi" w:cstheme="majorBidi"/>
          <w:b/>
          <w:bCs/>
          <w:sz w:val="28"/>
          <w:szCs w:val="28"/>
        </w:rPr>
        <w:t>а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Мухаммад</w:t>
      </w:r>
      <w:r w:rsidR="00432993">
        <w:rPr>
          <w:rFonts w:asciiTheme="majorBidi" w:hAnsiTheme="majorBidi" w:cstheme="majorBidi"/>
          <w:b/>
          <w:bCs/>
          <w:sz w:val="28"/>
          <w:szCs w:val="28"/>
        </w:rPr>
        <w:t>а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(мир Ему и благословение Аллаха)»</w:t>
      </w:r>
    </w:p>
    <w:p w:rsidR="002965DA" w:rsidRDefault="002965DA" w:rsidP="002965DA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2965DA" w:rsidRDefault="002965DA" w:rsidP="00432993">
      <w:pPr>
        <w:spacing w:after="0" w:line="240" w:lineRule="auto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Cs/>
          <w:sz w:val="28"/>
          <w:szCs w:val="28"/>
        </w:rPr>
        <w:t xml:space="preserve">В </w:t>
      </w:r>
      <w:r w:rsidRPr="00061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МБДОУ «Детский сад № </w:t>
      </w:r>
      <w:r w:rsidR="0043299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61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43299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Радуга</w:t>
      </w:r>
      <w:r w:rsidRPr="00061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4329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с. Новое </w:t>
      </w:r>
      <w:proofErr w:type="spellStart"/>
      <w:r w:rsidR="0043299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Солкушино</w:t>
      </w:r>
      <w:proofErr w:type="spellEnd"/>
      <w:r w:rsidRPr="0006158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</w:rPr>
        <w:t>были проведены тематические беседы с детьми средн</w:t>
      </w:r>
      <w:r w:rsidR="00432993">
        <w:rPr>
          <w:rFonts w:asciiTheme="majorBidi" w:hAnsiTheme="majorBidi" w:cstheme="majorBidi"/>
          <w:bCs/>
          <w:sz w:val="28"/>
          <w:szCs w:val="28"/>
        </w:rPr>
        <w:t>ей и старшей</w:t>
      </w:r>
      <w:r>
        <w:rPr>
          <w:rFonts w:asciiTheme="majorBidi" w:hAnsiTheme="majorBidi" w:cstheme="majorBidi"/>
          <w:bCs/>
          <w:sz w:val="28"/>
          <w:szCs w:val="28"/>
        </w:rPr>
        <w:t xml:space="preserve"> и групп</w:t>
      </w:r>
      <w:r w:rsidR="00432993">
        <w:rPr>
          <w:rFonts w:asciiTheme="majorBidi" w:hAnsiTheme="majorBidi" w:cstheme="majorBidi"/>
          <w:bCs/>
          <w:sz w:val="28"/>
          <w:szCs w:val="28"/>
        </w:rPr>
        <w:t>ы</w:t>
      </w:r>
      <w:r>
        <w:rPr>
          <w:rFonts w:asciiTheme="majorBidi" w:hAnsiTheme="majorBidi" w:cstheme="majorBidi"/>
          <w:bCs/>
          <w:sz w:val="28"/>
          <w:szCs w:val="28"/>
        </w:rPr>
        <w:t xml:space="preserve"> на тему «</w:t>
      </w:r>
      <w:r w:rsidR="00432993">
        <w:rPr>
          <w:rFonts w:asciiTheme="majorBidi" w:hAnsiTheme="majorBidi" w:cstheme="majorBidi"/>
          <w:bCs/>
          <w:sz w:val="28"/>
          <w:szCs w:val="28"/>
        </w:rPr>
        <w:t xml:space="preserve">Истории из жизни </w:t>
      </w:r>
      <w:r>
        <w:rPr>
          <w:rFonts w:asciiTheme="majorBidi" w:hAnsiTheme="majorBidi" w:cstheme="majorBidi"/>
          <w:bCs/>
          <w:sz w:val="28"/>
          <w:szCs w:val="28"/>
        </w:rPr>
        <w:t>Пророк</w:t>
      </w:r>
      <w:r w:rsidR="00432993">
        <w:rPr>
          <w:rFonts w:asciiTheme="majorBidi" w:hAnsiTheme="majorBidi" w:cstheme="majorBidi"/>
          <w:bCs/>
          <w:sz w:val="28"/>
          <w:szCs w:val="28"/>
        </w:rPr>
        <w:t xml:space="preserve">а Мухаммада </w:t>
      </w:r>
      <w:r>
        <w:rPr>
          <w:rFonts w:asciiTheme="majorBidi" w:hAnsiTheme="majorBidi" w:cstheme="majorBidi"/>
          <w:bCs/>
          <w:sz w:val="28"/>
          <w:szCs w:val="28"/>
        </w:rPr>
        <w:t>(мир Ему и благословение Аллаха)».</w:t>
      </w:r>
    </w:p>
    <w:p w:rsidR="002965DA" w:rsidRDefault="002965DA" w:rsidP="002965DA">
      <w:pPr>
        <w:spacing w:after="0" w:line="240" w:lineRule="auto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ab/>
      </w:r>
      <w:r w:rsidRPr="004333DC">
        <w:rPr>
          <w:rFonts w:asciiTheme="majorBidi" w:hAnsiTheme="majorBidi" w:cstheme="majorBidi"/>
          <w:b/>
          <w:bCs/>
          <w:sz w:val="28"/>
          <w:szCs w:val="28"/>
        </w:rPr>
        <w:t>Цель</w:t>
      </w:r>
      <w:r>
        <w:rPr>
          <w:rFonts w:asciiTheme="majorBidi" w:hAnsiTheme="majorBidi" w:cstheme="majorBidi"/>
          <w:bCs/>
          <w:sz w:val="28"/>
          <w:szCs w:val="28"/>
        </w:rPr>
        <w:t>: духовно-нравственное воспитание детей посредством историй из жизни Пророка Мухаммада (мир Ему и благословение Аллаха).</w:t>
      </w:r>
    </w:p>
    <w:p w:rsidR="002965DA" w:rsidRDefault="002965DA" w:rsidP="002965DA">
      <w:pPr>
        <w:spacing w:after="0" w:line="240" w:lineRule="auto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ab/>
        <w:t>Педагог дополнительного образования рассказывала детям истории из жизни Пророка Мухаммада (мир Ему и благословение Аллаха), о Его (мир Ему и благословение Аллаха) отношении к детям.</w:t>
      </w:r>
    </w:p>
    <w:p w:rsidR="002965DA" w:rsidRDefault="002965DA">
      <w:pPr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>
        <w:rPr>
          <w:rFonts w:asciiTheme="majorBidi" w:hAnsiTheme="majorBidi" w:cstheme="majorBidi"/>
          <w:sz w:val="28"/>
          <w:szCs w:val="28"/>
        </w:rPr>
        <w:br w:type="page"/>
      </w:r>
    </w:p>
    <w:p w:rsidR="007F4951" w:rsidRDefault="007F4951" w:rsidP="00677F0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77F03" w:rsidRDefault="00677F03" w:rsidP="00677F0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77F03" w:rsidRDefault="00677F03" w:rsidP="00677F0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77F03" w:rsidRDefault="00677F03" w:rsidP="00677F0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77F03" w:rsidRDefault="0084011C" w:rsidP="00677F03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5" type="#_x0000_t174" style="width:406.2pt;height:101pt" adj=",10800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Тематические беседы&#10;«Пророк Мухаммад (мир Ему и благословение Аллаха) и дети»&#10;"/>
          </v:shape>
        </w:pict>
      </w:r>
    </w:p>
    <w:p w:rsidR="00677F03" w:rsidRDefault="00677F03" w:rsidP="00677F03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77F03" w:rsidRDefault="00677F03" w:rsidP="00677F03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77F03" w:rsidRDefault="00677F03" w:rsidP="00677F03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5619750" cy="5495925"/>
            <wp:effectExtent l="19050" t="0" r="0" b="0"/>
            <wp:docPr id="8" name="Рисунок 8" descr="G:\Рамки Картинки\8f8b546f3ef771d543be9881eae3f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Рамки Картинки\8f8b546f3ef771d543be9881eae3f82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549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5DA" w:rsidRDefault="002965DA" w:rsidP="00677F03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2965DA" w:rsidRDefault="002965DA" w:rsidP="002965DA">
      <w:pPr>
        <w:ind w:left="-709"/>
        <w:jc w:val="center"/>
      </w:pPr>
    </w:p>
    <w:p w:rsidR="002965DA" w:rsidRDefault="002965DA" w:rsidP="002965DA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Theme="majorBidi" w:hAnsiTheme="majorBidi" w:cstheme="majorBidi"/>
          <w:sz w:val="28"/>
          <w:szCs w:val="28"/>
        </w:rPr>
      </w:pPr>
      <w:r w:rsidRPr="007F6193">
        <w:rPr>
          <w:rStyle w:val="a6"/>
          <w:rFonts w:asciiTheme="majorBidi" w:hAnsiTheme="majorBidi" w:cstheme="majorBidi"/>
          <w:sz w:val="28"/>
          <w:szCs w:val="28"/>
        </w:rPr>
        <w:lastRenderedPageBreak/>
        <w:t>ОНА ИГРАЛА С ПЕЧАТЬЮ ПРОРОЧЕСТВА</w:t>
      </w:r>
    </w:p>
    <w:p w:rsidR="002965DA" w:rsidRPr="007F6193" w:rsidRDefault="002965DA" w:rsidP="002965DA">
      <w:pPr>
        <w:pStyle w:val="a5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sz w:val="28"/>
          <w:szCs w:val="28"/>
        </w:rPr>
      </w:pPr>
    </w:p>
    <w:p w:rsidR="002965DA" w:rsidRDefault="002965DA" w:rsidP="002965DA">
      <w:pPr>
        <w:pStyle w:val="a5"/>
        <w:shd w:val="clear" w:color="auto" w:fill="FFFFFF"/>
        <w:spacing w:before="0" w:beforeAutospacing="0" w:after="0" w:afterAutospacing="0"/>
        <w:ind w:firstLine="708"/>
        <w:rPr>
          <w:rFonts w:asciiTheme="majorBidi" w:hAnsiTheme="majorBidi" w:cstheme="majorBidi"/>
          <w:sz w:val="28"/>
          <w:szCs w:val="28"/>
        </w:rPr>
      </w:pPr>
      <w:proofErr w:type="spellStart"/>
      <w:r w:rsidRPr="007F6193">
        <w:rPr>
          <w:rFonts w:asciiTheme="majorBidi" w:hAnsiTheme="majorBidi" w:cstheme="majorBidi"/>
          <w:sz w:val="28"/>
          <w:szCs w:val="28"/>
        </w:rPr>
        <w:t>Амат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бинт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Халид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была маленькой девочкой…</w:t>
      </w:r>
    </w:p>
    <w:p w:rsidR="002965DA" w:rsidRDefault="002965DA" w:rsidP="002965DA">
      <w:pPr>
        <w:pStyle w:val="a5"/>
        <w:shd w:val="clear" w:color="auto" w:fill="FFFFFF"/>
        <w:spacing w:before="0" w:beforeAutospacing="0" w:after="0" w:afterAutospacing="0"/>
        <w:ind w:firstLine="708"/>
        <w:rPr>
          <w:rFonts w:asciiTheme="majorBidi" w:hAnsiTheme="majorBidi" w:cstheme="majorBidi"/>
          <w:sz w:val="28"/>
          <w:szCs w:val="28"/>
        </w:rPr>
      </w:pPr>
      <w:r w:rsidRPr="007F6193">
        <w:rPr>
          <w:rFonts w:asciiTheme="majorBidi" w:hAnsiTheme="majorBidi" w:cstheme="majorBidi"/>
          <w:sz w:val="28"/>
          <w:szCs w:val="28"/>
        </w:rPr>
        <w:t>Она и ее семья только что приехали из Эфиопии. Отец привез ее к Пророку (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салляллаhу’аляйхи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саллям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) который очень заинтересовался маленькой девочкой. Посланник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Аллаhа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горячо полюбил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Амат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>, называл ее «сена, сена» (что на эфиопском языке означает «красивая»).</w:t>
      </w:r>
      <w:r w:rsidRPr="007F6193">
        <w:rPr>
          <w:rFonts w:asciiTheme="majorBidi" w:hAnsiTheme="majorBidi" w:cstheme="majorBidi"/>
          <w:sz w:val="28"/>
          <w:szCs w:val="28"/>
        </w:rPr>
        <w:br/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Амат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носила желтое платье. Нашему Пророку (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салляллаhу’аляйхи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саллям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) понравился этот наряд и его цвет, и он сказал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Амат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>, что ее платье очень красиво…</w:t>
      </w:r>
    </w:p>
    <w:p w:rsidR="002965DA" w:rsidRDefault="002965DA" w:rsidP="002965DA">
      <w:pPr>
        <w:pStyle w:val="a5"/>
        <w:shd w:val="clear" w:color="auto" w:fill="FFFFFF"/>
        <w:spacing w:before="0" w:beforeAutospacing="0" w:after="0" w:afterAutospacing="0"/>
        <w:ind w:firstLine="708"/>
        <w:rPr>
          <w:rFonts w:asciiTheme="majorBidi" w:hAnsiTheme="majorBidi" w:cstheme="majorBidi"/>
          <w:sz w:val="28"/>
          <w:szCs w:val="28"/>
        </w:rPr>
      </w:pPr>
      <w:r w:rsidRPr="007F6193">
        <w:rPr>
          <w:rFonts w:asciiTheme="majorBidi" w:hAnsiTheme="majorBidi" w:cstheme="majorBidi"/>
          <w:sz w:val="28"/>
          <w:szCs w:val="28"/>
        </w:rPr>
        <w:t xml:space="preserve">Такая внимательность необычайно   понравилась   </w:t>
      </w:r>
      <w:proofErr w:type="spellStart"/>
      <w:proofErr w:type="gramStart"/>
      <w:r w:rsidRPr="007F6193">
        <w:rPr>
          <w:rFonts w:asciiTheme="majorBidi" w:hAnsiTheme="majorBidi" w:cstheme="majorBidi"/>
          <w:sz w:val="28"/>
          <w:szCs w:val="28"/>
        </w:rPr>
        <w:t>Амат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,   </w:t>
      </w:r>
      <w:proofErr w:type="gramEnd"/>
      <w:r w:rsidRPr="007F6193">
        <w:rPr>
          <w:rFonts w:asciiTheme="majorBidi" w:hAnsiTheme="majorBidi" w:cstheme="majorBidi"/>
          <w:sz w:val="28"/>
          <w:szCs w:val="28"/>
        </w:rPr>
        <w:t>она очень полюбила Пророка (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салляллаhу’аляйхи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саллям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), и у них завязались дружеские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отношения.Амат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привыкла к нему и начала играть поблизости.</w:t>
      </w:r>
    </w:p>
    <w:p w:rsidR="002965DA" w:rsidRDefault="002965DA" w:rsidP="002965DA">
      <w:pPr>
        <w:pStyle w:val="a5"/>
        <w:shd w:val="clear" w:color="auto" w:fill="FFFFFF"/>
        <w:spacing w:before="0" w:beforeAutospacing="0" w:after="0" w:afterAutospacing="0"/>
        <w:ind w:firstLine="708"/>
        <w:rPr>
          <w:rFonts w:asciiTheme="majorBidi" w:hAnsiTheme="majorBidi" w:cstheme="majorBidi"/>
          <w:sz w:val="28"/>
          <w:szCs w:val="28"/>
        </w:rPr>
      </w:pPr>
      <w:r w:rsidRPr="007F6193">
        <w:rPr>
          <w:rFonts w:asciiTheme="majorBidi" w:hAnsiTheme="majorBidi" w:cstheme="majorBidi"/>
          <w:sz w:val="28"/>
          <w:szCs w:val="28"/>
        </w:rPr>
        <w:t>Однажды она проходила мимо Пророка (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салляллаhу’аляйхи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7F6193">
        <w:rPr>
          <w:rFonts w:asciiTheme="majorBidi" w:hAnsiTheme="majorBidi" w:cstheme="majorBidi"/>
          <w:sz w:val="28"/>
          <w:szCs w:val="28"/>
        </w:rPr>
        <w:t>саллям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>)и</w:t>
      </w:r>
      <w:proofErr w:type="gramEnd"/>
      <w:r w:rsidRPr="007F6193">
        <w:rPr>
          <w:rFonts w:asciiTheme="majorBidi" w:hAnsiTheme="majorBidi" w:cstheme="majorBidi"/>
          <w:sz w:val="28"/>
          <w:szCs w:val="28"/>
        </w:rPr>
        <w:t xml:space="preserve"> увидела на его голой спине печать пророчества. Эта печать привлекла внимание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Амат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>, ведь для маленькой девочки это было чем-то совершенно необычным. Она принялась с ней играть.</w:t>
      </w:r>
      <w:r w:rsidRPr="007F6193">
        <w:rPr>
          <w:rFonts w:asciiTheme="majorBidi" w:hAnsiTheme="majorBidi" w:cstheme="majorBidi"/>
          <w:sz w:val="28"/>
          <w:szCs w:val="28"/>
        </w:rPr>
        <w:br/>
        <w:t xml:space="preserve">Отец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Амат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, увидев, что делает его дочь, очень разозлился, ведь она легко отнеслась к такому священному понятию. Однако это не потревожило Посланника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Аллаhа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>.</w:t>
      </w:r>
    </w:p>
    <w:p w:rsidR="002965DA" w:rsidRDefault="002965DA" w:rsidP="002965DA">
      <w:pPr>
        <w:pStyle w:val="a5"/>
        <w:shd w:val="clear" w:color="auto" w:fill="FFFFFF"/>
        <w:spacing w:before="0" w:beforeAutospacing="0" w:after="0" w:afterAutospacing="0"/>
        <w:ind w:firstLine="708"/>
        <w:rPr>
          <w:rFonts w:asciiTheme="majorBidi" w:hAnsiTheme="majorBidi" w:cstheme="majorBidi"/>
          <w:sz w:val="28"/>
          <w:szCs w:val="28"/>
        </w:rPr>
      </w:pPr>
      <w:r w:rsidRPr="007F6193">
        <w:rPr>
          <w:rFonts w:asciiTheme="majorBidi" w:hAnsiTheme="majorBidi" w:cstheme="majorBidi"/>
          <w:sz w:val="28"/>
          <w:szCs w:val="28"/>
        </w:rPr>
        <w:t>Нашему возлюбленному Пророку (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салляллаhу’аляйхи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саллям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), который очень любил детей и был против того, чтобы на них злились или ругали их, не понравилось поведение отца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Амат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>. Ведь это сам Пророк (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салляллаhу’аляйхи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7F6193">
        <w:rPr>
          <w:rFonts w:asciiTheme="majorBidi" w:hAnsiTheme="majorBidi" w:cstheme="majorBidi"/>
          <w:sz w:val="28"/>
          <w:szCs w:val="28"/>
        </w:rPr>
        <w:t>саллям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>)придал</w:t>
      </w:r>
      <w:proofErr w:type="gramEnd"/>
      <w:r w:rsidRPr="007F6193">
        <w:rPr>
          <w:rFonts w:asciiTheme="majorBidi" w:hAnsiTheme="majorBidi" w:cstheme="majorBidi"/>
          <w:sz w:val="28"/>
          <w:szCs w:val="28"/>
        </w:rPr>
        <w:t xml:space="preserve"> девочке смелости вести себя так, он сам установил с ней близкие отношения.</w:t>
      </w:r>
    </w:p>
    <w:p w:rsidR="002965DA" w:rsidRDefault="002965DA" w:rsidP="002965DA">
      <w:pPr>
        <w:pStyle w:val="a5"/>
        <w:shd w:val="clear" w:color="auto" w:fill="FFFFFF"/>
        <w:spacing w:before="0" w:beforeAutospacing="0" w:after="0" w:afterAutospacing="0"/>
        <w:ind w:firstLine="708"/>
        <w:rPr>
          <w:rFonts w:asciiTheme="majorBidi" w:hAnsiTheme="majorBidi" w:cstheme="majorBidi"/>
          <w:sz w:val="28"/>
          <w:szCs w:val="28"/>
        </w:rPr>
      </w:pPr>
      <w:r w:rsidRPr="007F6193">
        <w:rPr>
          <w:rFonts w:asciiTheme="majorBidi" w:hAnsiTheme="majorBidi" w:cstheme="majorBidi"/>
          <w:sz w:val="28"/>
          <w:szCs w:val="28"/>
        </w:rPr>
        <w:t xml:space="preserve">Отец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Амат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не должен был причинять ей липшее беспокойство, ведь она была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ребенком.Поэтому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наш Пророк (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салляллаhу’аляйхи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саллям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) велел отцу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Амат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>: «Оставь ребенка…».</w:t>
      </w:r>
    </w:p>
    <w:p w:rsidR="002965DA" w:rsidRDefault="002965DA" w:rsidP="002965DA">
      <w:pPr>
        <w:pStyle w:val="a5"/>
        <w:shd w:val="clear" w:color="auto" w:fill="FFFFFF"/>
        <w:spacing w:before="0" w:beforeAutospacing="0" w:after="0" w:afterAutospacing="0"/>
        <w:ind w:firstLine="708"/>
        <w:rPr>
          <w:rFonts w:asciiTheme="majorBidi" w:hAnsiTheme="majorBidi" w:cstheme="majorBidi"/>
          <w:sz w:val="28"/>
          <w:szCs w:val="28"/>
        </w:rPr>
      </w:pPr>
      <w:r w:rsidRPr="007F6193">
        <w:rPr>
          <w:rFonts w:asciiTheme="majorBidi" w:hAnsiTheme="majorBidi" w:cstheme="majorBidi"/>
          <w:sz w:val="28"/>
          <w:szCs w:val="28"/>
        </w:rPr>
        <w:t>Пророк (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салляллаhу’аляйхи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саллям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) несколько раз сказал насчет платья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Амат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Абли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>-’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ахлики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«Используй и износи до предела, потом (еще раз) используй и износи до предела, потом (еще раз) используй и износи до предела!», тем самым пожелав ей долгой жизни.</w:t>
      </w:r>
    </w:p>
    <w:p w:rsidR="002965DA" w:rsidRDefault="002965DA" w:rsidP="002965DA">
      <w:pPr>
        <w:pStyle w:val="a5"/>
        <w:shd w:val="clear" w:color="auto" w:fill="FFFFFF"/>
        <w:spacing w:before="0" w:beforeAutospacing="0" w:after="0" w:afterAutospacing="0"/>
        <w:ind w:firstLine="708"/>
        <w:rPr>
          <w:rFonts w:asciiTheme="majorBidi" w:hAnsiTheme="majorBidi" w:cstheme="majorBidi"/>
          <w:sz w:val="28"/>
          <w:szCs w:val="28"/>
        </w:rPr>
      </w:pPr>
      <w:proofErr w:type="spellStart"/>
      <w:r w:rsidRPr="007F6193">
        <w:rPr>
          <w:rFonts w:asciiTheme="majorBidi" w:hAnsiTheme="majorBidi" w:cstheme="majorBidi"/>
          <w:sz w:val="28"/>
          <w:szCs w:val="28"/>
        </w:rPr>
        <w:t>Амат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>, получившая благословение Пророка (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салляллаhу’аляйхи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саллям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>), прожила долгую жизнь. Ее платье тоже долгие годы оставалось предметом разговоров…</w:t>
      </w:r>
    </w:p>
    <w:p w:rsidR="002965DA" w:rsidRDefault="002965DA" w:rsidP="002965DA">
      <w:pPr>
        <w:pStyle w:val="a5"/>
        <w:shd w:val="clear" w:color="auto" w:fill="FFFFFF"/>
        <w:spacing w:before="0" w:beforeAutospacing="0" w:after="0" w:afterAutospacing="0"/>
        <w:ind w:firstLine="708"/>
        <w:rPr>
          <w:rFonts w:asciiTheme="majorBidi" w:hAnsiTheme="majorBidi" w:cstheme="majorBidi"/>
          <w:sz w:val="28"/>
          <w:szCs w:val="28"/>
        </w:rPr>
      </w:pPr>
      <w:r w:rsidRPr="007F6193">
        <w:rPr>
          <w:rFonts w:asciiTheme="majorBidi" w:hAnsiTheme="majorBidi" w:cstheme="majorBidi"/>
          <w:sz w:val="28"/>
          <w:szCs w:val="28"/>
        </w:rPr>
        <w:t>Мораль этой истории. Наш Пророк (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салляллаhу’аляйхи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7F6193">
        <w:rPr>
          <w:rFonts w:asciiTheme="majorBidi" w:hAnsiTheme="majorBidi" w:cstheme="majorBidi"/>
          <w:sz w:val="28"/>
          <w:szCs w:val="28"/>
        </w:rPr>
        <w:t>саллям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>)ласкал</w:t>
      </w:r>
      <w:proofErr w:type="gramEnd"/>
      <w:r w:rsidRPr="007F6193">
        <w:rPr>
          <w:rFonts w:asciiTheme="majorBidi" w:hAnsiTheme="majorBidi" w:cstheme="majorBidi"/>
          <w:sz w:val="28"/>
          <w:szCs w:val="28"/>
        </w:rPr>
        <w:t xml:space="preserve"> девочку, называя ее «красавицей». При этом он предпочитал говорить добрые слова на том языке, который девочка знала лучше, ведь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Амат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только что приехала из Эфиопии…</w:t>
      </w:r>
    </w:p>
    <w:p w:rsidR="002965DA" w:rsidRPr="007F6193" w:rsidRDefault="002965DA" w:rsidP="002965DA">
      <w:pPr>
        <w:pStyle w:val="a5"/>
        <w:shd w:val="clear" w:color="auto" w:fill="FFFFFF"/>
        <w:spacing w:before="0" w:beforeAutospacing="0" w:after="0" w:afterAutospacing="0"/>
        <w:ind w:firstLine="708"/>
        <w:rPr>
          <w:rFonts w:asciiTheme="majorBidi" w:hAnsiTheme="majorBidi" w:cstheme="majorBidi"/>
          <w:sz w:val="28"/>
          <w:szCs w:val="28"/>
        </w:rPr>
      </w:pPr>
      <w:r w:rsidRPr="007F6193">
        <w:rPr>
          <w:rFonts w:asciiTheme="majorBidi" w:hAnsiTheme="majorBidi" w:cstheme="majorBidi"/>
          <w:sz w:val="28"/>
          <w:szCs w:val="28"/>
        </w:rPr>
        <w:t>Мы же взяли за правило ласкать детей не со словами «красавица» или «красивый», которые употреблял Пророк (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салляллаhу’аляйхи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саллям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), но как раз напротив — со словами «некрасивый» и «некрасивая» (грязнуля, замарашка, глупышка и т. п.). Опасаясь возможного сглаза, мы редко хвалим наших детей </w:t>
      </w:r>
      <w:proofErr w:type="gramStart"/>
      <w:r w:rsidRPr="007F6193">
        <w:rPr>
          <w:rFonts w:asciiTheme="majorBidi" w:hAnsiTheme="majorBidi" w:cstheme="majorBidi"/>
          <w:sz w:val="28"/>
          <w:szCs w:val="28"/>
        </w:rPr>
        <w:t>Мы</w:t>
      </w:r>
      <w:proofErr w:type="gramEnd"/>
      <w:r w:rsidRPr="007F6193">
        <w:rPr>
          <w:rFonts w:asciiTheme="majorBidi" w:hAnsiTheme="majorBidi" w:cstheme="majorBidi"/>
          <w:sz w:val="28"/>
          <w:szCs w:val="28"/>
        </w:rPr>
        <w:t xml:space="preserve"> забываем, что каждое слово воспринимается ребенком всерьез и сказывается на его внутреннем мире. Уничижительными словами мы порождаем первые детские </w:t>
      </w:r>
      <w:r w:rsidRPr="007F6193">
        <w:rPr>
          <w:rFonts w:asciiTheme="majorBidi" w:hAnsiTheme="majorBidi" w:cstheme="majorBidi"/>
          <w:sz w:val="28"/>
          <w:szCs w:val="28"/>
        </w:rPr>
        <w:lastRenderedPageBreak/>
        <w:t xml:space="preserve">комплексы, уничтожаем хрупкое детское </w:t>
      </w:r>
      <w:proofErr w:type="gramStart"/>
      <w:r w:rsidRPr="007F6193">
        <w:rPr>
          <w:rFonts w:asciiTheme="majorBidi" w:hAnsiTheme="majorBidi" w:cstheme="majorBidi"/>
          <w:sz w:val="28"/>
          <w:szCs w:val="28"/>
        </w:rPr>
        <w:t>доверие. ..</w:t>
      </w:r>
      <w:proofErr w:type="gramEnd"/>
      <w:r w:rsidRPr="007F6193">
        <w:rPr>
          <w:rFonts w:asciiTheme="majorBidi" w:hAnsiTheme="majorBidi" w:cstheme="majorBidi"/>
          <w:sz w:val="28"/>
          <w:szCs w:val="28"/>
        </w:rPr>
        <w:t xml:space="preserve"> Мы должны прекратить повторять слова «некрасивый», «некрасивая», которые считаем ласкательными.</w:t>
      </w:r>
    </w:p>
    <w:p w:rsidR="002965DA" w:rsidRDefault="002965DA" w:rsidP="002965DA">
      <w:pPr>
        <w:pStyle w:val="a5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sz w:val="28"/>
          <w:szCs w:val="28"/>
        </w:rPr>
      </w:pPr>
      <w:r w:rsidRPr="007F6193">
        <w:rPr>
          <w:rFonts w:asciiTheme="majorBidi" w:hAnsiTheme="majorBidi" w:cstheme="majorBidi"/>
          <w:sz w:val="28"/>
          <w:szCs w:val="28"/>
        </w:rPr>
        <w:t> </w:t>
      </w:r>
    </w:p>
    <w:p w:rsidR="002965DA" w:rsidRDefault="002965DA" w:rsidP="002965DA">
      <w:pPr>
        <w:pStyle w:val="a5"/>
        <w:shd w:val="clear" w:color="auto" w:fill="FFFFFF"/>
        <w:spacing w:before="0" w:beforeAutospacing="0" w:after="0" w:afterAutospacing="0"/>
        <w:ind w:left="-567" w:right="141"/>
        <w:jc w:val="center"/>
        <w:rPr>
          <w:rStyle w:val="a6"/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 wp14:anchorId="75F18874" wp14:editId="4E0CBB82">
            <wp:extent cx="5800725" cy="4572000"/>
            <wp:effectExtent l="19050" t="0" r="9525" b="0"/>
            <wp:docPr id="42" name="Рисунок 42" descr="E:\Рамки Картинки\d65b56eaea0e931f076ca937fc087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E:\Рамки Картинки\d65b56eaea0e931f076ca937fc08782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5DA" w:rsidRDefault="002965DA" w:rsidP="002965DA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Theme="majorBidi" w:hAnsiTheme="majorBidi" w:cstheme="majorBidi"/>
          <w:sz w:val="28"/>
          <w:szCs w:val="28"/>
        </w:rPr>
      </w:pPr>
      <w:r w:rsidRPr="007F6193">
        <w:rPr>
          <w:rStyle w:val="a6"/>
          <w:rFonts w:asciiTheme="majorBidi" w:hAnsiTheme="majorBidi" w:cstheme="majorBidi"/>
          <w:sz w:val="28"/>
          <w:szCs w:val="28"/>
        </w:rPr>
        <w:t>КОГДА ОН СНИМЕТ РЕБЕНКА С ПЛЕЧ?</w:t>
      </w:r>
    </w:p>
    <w:p w:rsidR="002965DA" w:rsidRDefault="002965DA" w:rsidP="002965DA">
      <w:pPr>
        <w:pStyle w:val="a5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</w:p>
    <w:p w:rsidR="002965DA" w:rsidRDefault="002965DA" w:rsidP="002965DA">
      <w:pPr>
        <w:pStyle w:val="a5"/>
        <w:shd w:val="clear" w:color="auto" w:fill="FFFFFF"/>
        <w:spacing w:before="0" w:beforeAutospacing="0" w:after="0" w:afterAutospacing="0"/>
        <w:ind w:firstLine="708"/>
        <w:rPr>
          <w:rFonts w:asciiTheme="majorBidi" w:hAnsiTheme="majorBidi" w:cstheme="majorBidi"/>
          <w:sz w:val="28"/>
          <w:szCs w:val="28"/>
        </w:rPr>
      </w:pPr>
      <w:r w:rsidRPr="007F6193">
        <w:rPr>
          <w:rFonts w:asciiTheme="majorBidi" w:hAnsiTheme="majorBidi" w:cstheme="majorBidi"/>
          <w:sz w:val="28"/>
          <w:szCs w:val="28"/>
        </w:rPr>
        <w:t xml:space="preserve">Ее звали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Умама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>. Она была ребенком старшей дочери Пророка (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салляллаhу’аляйхи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саллям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),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Зайнаб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>. Пророк (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салляллаhу’аляйхи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саллям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>) очень ее любил, сажал на плечи и катал.</w:t>
      </w:r>
    </w:p>
    <w:p w:rsidR="002965DA" w:rsidRDefault="002965DA" w:rsidP="002965DA">
      <w:pPr>
        <w:pStyle w:val="a5"/>
        <w:shd w:val="clear" w:color="auto" w:fill="FFFFFF"/>
        <w:spacing w:before="0" w:beforeAutospacing="0" w:after="0" w:afterAutospacing="0"/>
        <w:ind w:firstLine="708"/>
        <w:rPr>
          <w:rFonts w:asciiTheme="majorBidi" w:hAnsiTheme="majorBidi" w:cstheme="majorBidi"/>
          <w:sz w:val="28"/>
          <w:szCs w:val="28"/>
        </w:rPr>
      </w:pPr>
      <w:r w:rsidRPr="007F6193">
        <w:rPr>
          <w:rFonts w:asciiTheme="majorBidi" w:hAnsiTheme="majorBidi" w:cstheme="majorBidi"/>
          <w:sz w:val="28"/>
          <w:szCs w:val="28"/>
        </w:rPr>
        <w:t>Однажды Пророк (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салляллаhу’аляйхи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саллям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) пришел в мечеть с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Умамой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на плечах. Сподвижники ожидали, что Посланник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Аллаhа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снимет ребенка с плеч, однако их ожидания не оправдались. Пророк (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салляллаhу’аляйхи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саллям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) с ребенком прошел в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михраб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>.</w:t>
      </w:r>
    </w:p>
    <w:p w:rsidR="002965DA" w:rsidRDefault="002965DA" w:rsidP="002965DA">
      <w:pPr>
        <w:pStyle w:val="a5"/>
        <w:shd w:val="clear" w:color="auto" w:fill="FFFFFF"/>
        <w:spacing w:before="0" w:beforeAutospacing="0" w:after="0" w:afterAutospacing="0"/>
        <w:ind w:firstLine="708"/>
        <w:rPr>
          <w:rFonts w:asciiTheme="majorBidi" w:hAnsiTheme="majorBidi" w:cstheme="majorBidi"/>
          <w:sz w:val="28"/>
          <w:szCs w:val="28"/>
        </w:rPr>
      </w:pPr>
      <w:r w:rsidRPr="007F6193">
        <w:rPr>
          <w:rFonts w:asciiTheme="majorBidi" w:hAnsiTheme="majorBidi" w:cstheme="majorBidi"/>
          <w:sz w:val="28"/>
          <w:szCs w:val="28"/>
        </w:rPr>
        <w:t xml:space="preserve">Сподвижники продолжали с беспокойством следить за происходящим. Когда же он снимет девочку с плеч? Люди решили, что это произойдет до начала намаза, — и снова не угадали. Посланник Божий (мир ему и благословение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Аллаhа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) начал совершать намаз с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Умамой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на плечах. Перед тем как сделать земной поклон, он спустил ребенка с плеч, когда же поднялся, то снова взял девочку на плечи.</w:t>
      </w:r>
    </w:p>
    <w:p w:rsidR="002965DA" w:rsidRDefault="002965DA" w:rsidP="002965DA">
      <w:pPr>
        <w:pStyle w:val="a5"/>
        <w:shd w:val="clear" w:color="auto" w:fill="FFFFFF"/>
        <w:spacing w:before="0" w:beforeAutospacing="0" w:after="0" w:afterAutospacing="0"/>
        <w:ind w:firstLine="708"/>
        <w:rPr>
          <w:rFonts w:asciiTheme="majorBidi" w:hAnsiTheme="majorBidi" w:cstheme="majorBidi"/>
          <w:sz w:val="28"/>
          <w:szCs w:val="28"/>
        </w:rPr>
      </w:pPr>
      <w:r w:rsidRPr="007F6193">
        <w:rPr>
          <w:rFonts w:asciiTheme="majorBidi" w:hAnsiTheme="majorBidi" w:cstheme="majorBidi"/>
          <w:sz w:val="28"/>
          <w:szCs w:val="28"/>
        </w:rPr>
        <w:t>Мораль этой истории. Возлюбленный наш Пророк (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салляллаhу’аляйхи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саллям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) шел к Тому, кого любил больше всего, вместе с той, кого также очень сильно любил. Мы же почему-то совершаем намаз, заставляя детей плакать поблизости; либо, оставив ребенка в самый замечательный момент, говорим: «Я </w:t>
      </w:r>
      <w:r w:rsidRPr="007F6193">
        <w:rPr>
          <w:rFonts w:asciiTheme="majorBidi" w:hAnsiTheme="majorBidi" w:cstheme="majorBidi"/>
          <w:sz w:val="28"/>
          <w:szCs w:val="28"/>
        </w:rPr>
        <w:lastRenderedPageBreak/>
        <w:t>иду совершать намаз». Мы не берем его молиться вместе с нами. В крохотном мире ребенка намаз превращается в неумолимый факт, обрывающий его общение с родителями, или же в скучный момент, который необходимо переждать, не издавая ни звука.</w:t>
      </w:r>
    </w:p>
    <w:p w:rsidR="002965DA" w:rsidRDefault="002965DA" w:rsidP="002965DA">
      <w:pPr>
        <w:pStyle w:val="a5"/>
        <w:shd w:val="clear" w:color="auto" w:fill="FFFFFF"/>
        <w:spacing w:before="0" w:beforeAutospacing="0" w:after="0" w:afterAutospacing="0"/>
        <w:ind w:firstLine="708"/>
        <w:rPr>
          <w:rFonts w:asciiTheme="majorBidi" w:hAnsiTheme="majorBidi" w:cstheme="majorBidi"/>
          <w:sz w:val="28"/>
          <w:szCs w:val="28"/>
        </w:rPr>
      </w:pPr>
      <w:r w:rsidRPr="007F6193">
        <w:rPr>
          <w:rFonts w:asciiTheme="majorBidi" w:hAnsiTheme="majorBidi" w:cstheme="majorBidi"/>
          <w:sz w:val="28"/>
          <w:szCs w:val="28"/>
        </w:rPr>
        <w:t>Мы запрещаем детям приближаться к нам, когда совершаем намаз. Мы отстраняем ребенка, желающего прикоснуться к нам. Мы делаем вид, что не видим слез ребенка.</w:t>
      </w:r>
    </w:p>
    <w:p w:rsidR="002965DA" w:rsidRDefault="002965DA" w:rsidP="002965DA">
      <w:pPr>
        <w:pStyle w:val="a5"/>
        <w:shd w:val="clear" w:color="auto" w:fill="FFFFFF"/>
        <w:spacing w:before="0" w:beforeAutospacing="0" w:after="0" w:afterAutospacing="0"/>
        <w:ind w:firstLine="708"/>
        <w:jc w:val="center"/>
        <w:rPr>
          <w:rStyle w:val="a6"/>
          <w:rFonts w:asciiTheme="majorBidi" w:hAnsiTheme="majorBidi" w:cstheme="majorBidi"/>
          <w:sz w:val="28"/>
          <w:szCs w:val="28"/>
        </w:rPr>
      </w:pPr>
      <w:r w:rsidRPr="007F6193">
        <w:rPr>
          <w:rFonts w:asciiTheme="majorBidi" w:hAnsiTheme="majorBidi" w:cstheme="majorBidi"/>
          <w:sz w:val="28"/>
          <w:szCs w:val="28"/>
        </w:rPr>
        <w:t>Как жаль, что отстраненностью мы портим отношения с нашими малышами, не зная, что Возлюбленный Пророк (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салляллаhу’аляйхи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саллям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>) совершал намаз с ребенком на плечах..,</w:t>
      </w:r>
      <w:r w:rsidRPr="007F6193">
        <w:rPr>
          <w:rFonts w:asciiTheme="majorBidi" w:hAnsiTheme="majorBidi" w:cstheme="majorBidi"/>
          <w:sz w:val="28"/>
          <w:szCs w:val="28"/>
        </w:rPr>
        <w:br/>
      </w:r>
    </w:p>
    <w:p w:rsidR="002965DA" w:rsidRDefault="002965DA" w:rsidP="002965DA">
      <w:pPr>
        <w:pStyle w:val="a5"/>
        <w:shd w:val="clear" w:color="auto" w:fill="FFFFFF"/>
        <w:spacing w:before="0" w:beforeAutospacing="0" w:after="0" w:afterAutospacing="0"/>
        <w:ind w:firstLine="708"/>
        <w:jc w:val="center"/>
        <w:rPr>
          <w:rStyle w:val="a6"/>
          <w:rFonts w:asciiTheme="majorBidi" w:hAnsiTheme="majorBidi" w:cstheme="majorBidi"/>
          <w:sz w:val="28"/>
          <w:szCs w:val="28"/>
        </w:rPr>
      </w:pPr>
    </w:p>
    <w:p w:rsidR="002965DA" w:rsidRDefault="002965DA" w:rsidP="002965DA">
      <w:pPr>
        <w:pStyle w:val="a5"/>
        <w:shd w:val="clear" w:color="auto" w:fill="FFFFFF"/>
        <w:spacing w:before="0" w:beforeAutospacing="0" w:after="0" w:afterAutospacing="0"/>
        <w:ind w:firstLine="708"/>
        <w:jc w:val="center"/>
        <w:rPr>
          <w:rStyle w:val="a6"/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 wp14:anchorId="59823D52" wp14:editId="74775D7C">
            <wp:extent cx="3519897" cy="2762250"/>
            <wp:effectExtent l="19050" t="0" r="4353" b="0"/>
            <wp:docPr id="41" name="Рисунок 41" descr="E:\Рамки Картинки\cartoon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E:\Рамки Картинки\cartoon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595" cy="276279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965DA" w:rsidRDefault="002965DA" w:rsidP="002965DA">
      <w:pPr>
        <w:pStyle w:val="a5"/>
        <w:shd w:val="clear" w:color="auto" w:fill="FFFFFF"/>
        <w:spacing w:before="0" w:beforeAutospacing="0" w:after="0" w:afterAutospacing="0"/>
        <w:ind w:firstLine="708"/>
        <w:jc w:val="center"/>
        <w:rPr>
          <w:rStyle w:val="a6"/>
          <w:rFonts w:asciiTheme="majorBidi" w:hAnsiTheme="majorBidi" w:cstheme="majorBidi"/>
          <w:sz w:val="28"/>
          <w:szCs w:val="28"/>
        </w:rPr>
      </w:pPr>
    </w:p>
    <w:p w:rsidR="002965DA" w:rsidRDefault="002965DA" w:rsidP="002965DA">
      <w:pPr>
        <w:pStyle w:val="a5"/>
        <w:shd w:val="clear" w:color="auto" w:fill="FFFFFF"/>
        <w:spacing w:before="0" w:beforeAutospacing="0" w:after="0" w:afterAutospacing="0"/>
        <w:ind w:firstLine="708"/>
        <w:jc w:val="center"/>
        <w:rPr>
          <w:rStyle w:val="a6"/>
          <w:rFonts w:asciiTheme="majorBidi" w:hAnsiTheme="majorBidi" w:cstheme="majorBidi"/>
          <w:sz w:val="28"/>
          <w:szCs w:val="28"/>
        </w:rPr>
      </w:pPr>
    </w:p>
    <w:p w:rsidR="002965DA" w:rsidRDefault="002965DA" w:rsidP="002965DA">
      <w:pPr>
        <w:pStyle w:val="a5"/>
        <w:shd w:val="clear" w:color="auto" w:fill="FFFFFF"/>
        <w:spacing w:before="0" w:beforeAutospacing="0" w:after="0" w:afterAutospacing="0"/>
        <w:ind w:firstLine="708"/>
        <w:jc w:val="center"/>
        <w:rPr>
          <w:rStyle w:val="a6"/>
          <w:rFonts w:asciiTheme="majorBidi" w:hAnsiTheme="majorBidi" w:cstheme="majorBidi"/>
          <w:sz w:val="28"/>
          <w:szCs w:val="28"/>
        </w:rPr>
      </w:pPr>
      <w:r w:rsidRPr="007B129C">
        <w:rPr>
          <w:rStyle w:val="a6"/>
          <w:rFonts w:asciiTheme="majorBidi" w:hAnsiTheme="majorBidi" w:cstheme="majorBidi"/>
          <w:sz w:val="28"/>
          <w:szCs w:val="28"/>
        </w:rPr>
        <w:t>ОН ПРИВЕЛ МАЛЕНЬКУЮ ДЕВОЧКУ ДОМОЙ</w:t>
      </w:r>
    </w:p>
    <w:p w:rsidR="002965DA" w:rsidRDefault="002965DA" w:rsidP="002965DA">
      <w:pPr>
        <w:pStyle w:val="a5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</w:p>
    <w:p w:rsidR="002965DA" w:rsidRDefault="002965DA" w:rsidP="002965DA">
      <w:pPr>
        <w:pStyle w:val="a5"/>
        <w:shd w:val="clear" w:color="auto" w:fill="FFFFFF"/>
        <w:spacing w:before="0" w:beforeAutospacing="0" w:after="0" w:afterAutospacing="0"/>
        <w:ind w:firstLine="708"/>
        <w:rPr>
          <w:rFonts w:asciiTheme="majorBidi" w:hAnsiTheme="majorBidi" w:cstheme="majorBidi"/>
          <w:sz w:val="28"/>
          <w:szCs w:val="28"/>
        </w:rPr>
      </w:pPr>
      <w:r w:rsidRPr="007F6193">
        <w:rPr>
          <w:rFonts w:asciiTheme="majorBidi" w:hAnsiTheme="majorBidi" w:cstheme="majorBidi"/>
          <w:sz w:val="28"/>
          <w:szCs w:val="28"/>
        </w:rPr>
        <w:t>Вечерело. Палящий дневной зной уступил место прохладному ветру. Маленькая девочка плакала на пыльных дорогах Медины, закутавшихся и покрывало вечера… На маленькие детские ладошки из сжимающегося от страха сердца лились слезы одиночества.</w:t>
      </w:r>
    </w:p>
    <w:p w:rsidR="002965DA" w:rsidRDefault="002965DA" w:rsidP="002965DA">
      <w:pPr>
        <w:pStyle w:val="a5"/>
        <w:shd w:val="clear" w:color="auto" w:fill="FFFFFF"/>
        <w:spacing w:before="0" w:beforeAutospacing="0" w:after="0" w:afterAutospacing="0"/>
        <w:ind w:firstLine="708"/>
        <w:rPr>
          <w:rFonts w:asciiTheme="majorBidi" w:hAnsiTheme="majorBidi" w:cstheme="majorBidi"/>
          <w:sz w:val="28"/>
          <w:szCs w:val="28"/>
        </w:rPr>
      </w:pPr>
      <w:r w:rsidRPr="007F6193">
        <w:rPr>
          <w:rFonts w:asciiTheme="majorBidi" w:hAnsiTheme="majorBidi" w:cstheme="majorBidi"/>
          <w:sz w:val="28"/>
          <w:szCs w:val="28"/>
        </w:rPr>
        <w:t>Наш Пророк (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салляллаhу’аляйхи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саллям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>) увидел плачущую девочку. Беда малышки вызвала в нем сострадание. Он сразу подошел к ней. Взглянув на девочку с любовью и окружив ее милосердием, он спросил:</w:t>
      </w:r>
    </w:p>
    <w:p w:rsidR="002965DA" w:rsidRDefault="002965DA" w:rsidP="002965DA">
      <w:pPr>
        <w:pStyle w:val="a5"/>
        <w:shd w:val="clear" w:color="auto" w:fill="FFFFFF"/>
        <w:spacing w:before="0" w:beforeAutospacing="0" w:after="0" w:afterAutospacing="0"/>
        <w:ind w:firstLine="708"/>
        <w:rPr>
          <w:rFonts w:asciiTheme="majorBidi" w:hAnsiTheme="majorBidi" w:cstheme="majorBidi"/>
          <w:sz w:val="28"/>
          <w:szCs w:val="28"/>
        </w:rPr>
      </w:pPr>
      <w:r w:rsidRPr="007F6193">
        <w:rPr>
          <w:rFonts w:asciiTheme="majorBidi" w:hAnsiTheme="majorBidi" w:cstheme="majorBidi"/>
          <w:sz w:val="28"/>
          <w:szCs w:val="28"/>
        </w:rPr>
        <w:t>—   Почему ты плачешь,  малышка?</w:t>
      </w:r>
      <w:r w:rsidRPr="007F6193">
        <w:rPr>
          <w:rFonts w:asciiTheme="majorBidi" w:hAnsiTheme="majorBidi" w:cstheme="majorBidi"/>
          <w:sz w:val="28"/>
          <w:szCs w:val="28"/>
        </w:rPr>
        <w:br/>
        <w:t>Девочка объяснила причину своих слез:</w:t>
      </w:r>
    </w:p>
    <w:p w:rsidR="002965DA" w:rsidRDefault="002965DA" w:rsidP="002965DA">
      <w:pPr>
        <w:pStyle w:val="a5"/>
        <w:shd w:val="clear" w:color="auto" w:fill="FFFFFF"/>
        <w:spacing w:before="0" w:beforeAutospacing="0" w:after="0" w:afterAutospacing="0"/>
        <w:ind w:firstLine="708"/>
        <w:rPr>
          <w:rFonts w:asciiTheme="majorBidi" w:hAnsiTheme="majorBidi" w:cstheme="majorBidi"/>
          <w:sz w:val="28"/>
          <w:szCs w:val="28"/>
        </w:rPr>
      </w:pPr>
      <w:r w:rsidRPr="007F6193">
        <w:rPr>
          <w:rFonts w:asciiTheme="majorBidi" w:hAnsiTheme="majorBidi" w:cstheme="majorBidi"/>
          <w:sz w:val="28"/>
          <w:szCs w:val="28"/>
        </w:rPr>
        <w:t>— Мой хозяин дал мне две серебряные монеты, чтобы я купила муки. А я их потеряла!</w:t>
      </w:r>
    </w:p>
    <w:p w:rsidR="002965DA" w:rsidRDefault="002965DA" w:rsidP="002965DA">
      <w:pPr>
        <w:pStyle w:val="a5"/>
        <w:shd w:val="clear" w:color="auto" w:fill="FFFFFF"/>
        <w:spacing w:before="0" w:beforeAutospacing="0" w:after="0" w:afterAutospacing="0"/>
        <w:ind w:firstLine="708"/>
        <w:rPr>
          <w:rFonts w:asciiTheme="majorBidi" w:hAnsiTheme="majorBidi" w:cstheme="majorBidi"/>
          <w:sz w:val="28"/>
          <w:szCs w:val="28"/>
        </w:rPr>
      </w:pPr>
      <w:r w:rsidRPr="007F6193">
        <w:rPr>
          <w:rFonts w:asciiTheme="majorBidi" w:hAnsiTheme="majorBidi" w:cstheme="majorBidi"/>
          <w:sz w:val="28"/>
          <w:szCs w:val="28"/>
        </w:rPr>
        <w:t>Стало понятно, что эта маленькая девочка — служанка. Она думала, что на нее разозлятся или побьют ее, и плакала, боясь идти домой.</w:t>
      </w:r>
    </w:p>
    <w:p w:rsidR="002965DA" w:rsidRDefault="002965DA" w:rsidP="002965DA">
      <w:pPr>
        <w:pStyle w:val="a5"/>
        <w:shd w:val="clear" w:color="auto" w:fill="FFFFFF"/>
        <w:spacing w:before="0" w:beforeAutospacing="0" w:after="0" w:afterAutospacing="0"/>
        <w:ind w:firstLine="708"/>
        <w:rPr>
          <w:rFonts w:asciiTheme="majorBidi" w:hAnsiTheme="majorBidi" w:cstheme="majorBidi"/>
          <w:sz w:val="28"/>
          <w:szCs w:val="28"/>
        </w:rPr>
      </w:pPr>
      <w:r w:rsidRPr="007F6193">
        <w:rPr>
          <w:rFonts w:asciiTheme="majorBidi" w:hAnsiTheme="majorBidi" w:cstheme="majorBidi"/>
          <w:sz w:val="28"/>
          <w:szCs w:val="28"/>
        </w:rPr>
        <w:t>В тот день у Пророка (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салляллаhу’аляйхи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саллям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) было при себе десять серебряных монет. На четыре из них утром он купил себе рубашку. Едва придя </w:t>
      </w:r>
      <w:r w:rsidRPr="007F6193">
        <w:rPr>
          <w:rFonts w:asciiTheme="majorBidi" w:hAnsiTheme="majorBidi" w:cstheme="majorBidi"/>
          <w:sz w:val="28"/>
          <w:szCs w:val="28"/>
        </w:rPr>
        <w:lastRenderedPageBreak/>
        <w:t>домой, он у самого порога встретился с нищим, которому понравилась эта рубашка, и он попросил ее. Наш Пророк (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салляллаhу’аляйхи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саллям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>) отдал эту только что купленную рубашку нищему и, вернувшись обратно, купил себе новую рубашку.</w:t>
      </w:r>
    </w:p>
    <w:p w:rsidR="002965DA" w:rsidRDefault="002965DA" w:rsidP="002965DA">
      <w:pPr>
        <w:pStyle w:val="a5"/>
        <w:shd w:val="clear" w:color="auto" w:fill="FFFFFF"/>
        <w:spacing w:before="0" w:beforeAutospacing="0" w:after="0" w:afterAutospacing="0"/>
        <w:ind w:firstLine="708"/>
        <w:rPr>
          <w:rFonts w:asciiTheme="majorBidi" w:hAnsiTheme="majorBidi" w:cstheme="majorBidi"/>
          <w:sz w:val="28"/>
          <w:szCs w:val="28"/>
        </w:rPr>
      </w:pPr>
      <w:r w:rsidRPr="007F6193">
        <w:rPr>
          <w:rFonts w:asciiTheme="majorBidi" w:hAnsiTheme="majorBidi" w:cstheme="majorBidi"/>
          <w:sz w:val="28"/>
          <w:szCs w:val="28"/>
        </w:rPr>
        <w:t xml:space="preserve">Посланник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Аллаhа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задумался. У него осталось еще две серебряные </w:t>
      </w:r>
      <w:proofErr w:type="gramStart"/>
      <w:r w:rsidRPr="007F6193">
        <w:rPr>
          <w:rFonts w:asciiTheme="majorBidi" w:hAnsiTheme="majorBidi" w:cstheme="majorBidi"/>
          <w:sz w:val="28"/>
          <w:szCs w:val="28"/>
        </w:rPr>
        <w:t>монеты  и</w:t>
      </w:r>
      <w:proofErr w:type="gramEnd"/>
      <w:r w:rsidRPr="007F6193">
        <w:rPr>
          <w:rFonts w:asciiTheme="majorBidi" w:hAnsiTheme="majorBidi" w:cstheme="majorBidi"/>
          <w:sz w:val="28"/>
          <w:szCs w:val="28"/>
        </w:rPr>
        <w:t xml:space="preserve"> ровно столько же потеряла девочка…</w:t>
      </w:r>
    </w:p>
    <w:p w:rsidR="002965DA" w:rsidRDefault="002965DA" w:rsidP="002965DA">
      <w:pPr>
        <w:pStyle w:val="a5"/>
        <w:shd w:val="clear" w:color="auto" w:fill="FFFFFF"/>
        <w:spacing w:before="0" w:beforeAutospacing="0" w:after="0" w:afterAutospacing="0"/>
        <w:ind w:firstLine="708"/>
        <w:rPr>
          <w:rFonts w:asciiTheme="majorBidi" w:hAnsiTheme="majorBidi" w:cstheme="majorBidi"/>
          <w:sz w:val="28"/>
          <w:szCs w:val="28"/>
        </w:rPr>
      </w:pPr>
      <w:r w:rsidRPr="007F6193">
        <w:rPr>
          <w:rFonts w:asciiTheme="majorBidi" w:hAnsiTheme="majorBidi" w:cstheme="majorBidi"/>
          <w:sz w:val="28"/>
          <w:szCs w:val="28"/>
        </w:rPr>
        <w:t>Он сказал:</w:t>
      </w:r>
    </w:p>
    <w:p w:rsidR="002965DA" w:rsidRDefault="002965DA" w:rsidP="002965DA">
      <w:pPr>
        <w:pStyle w:val="a5"/>
        <w:shd w:val="clear" w:color="auto" w:fill="FFFFFF"/>
        <w:spacing w:before="0" w:beforeAutospacing="0" w:after="0" w:afterAutospacing="0"/>
        <w:ind w:firstLine="708"/>
        <w:rPr>
          <w:rFonts w:asciiTheme="majorBidi" w:hAnsiTheme="majorBidi" w:cstheme="majorBidi"/>
          <w:sz w:val="28"/>
          <w:szCs w:val="28"/>
        </w:rPr>
      </w:pPr>
      <w:r w:rsidRPr="007F6193">
        <w:rPr>
          <w:rFonts w:asciiTheme="majorBidi" w:hAnsiTheme="majorBidi" w:cstheme="majorBidi"/>
          <w:sz w:val="28"/>
          <w:szCs w:val="28"/>
        </w:rPr>
        <w:t>-Не плачь, малышка!  и положил две серебряные монетки в маленькую ладошку, от которой исходил холод одиночества.</w:t>
      </w:r>
    </w:p>
    <w:p w:rsidR="002965DA" w:rsidRDefault="002965DA" w:rsidP="002965DA">
      <w:pPr>
        <w:pStyle w:val="a5"/>
        <w:shd w:val="clear" w:color="auto" w:fill="FFFFFF"/>
        <w:spacing w:before="0" w:beforeAutospacing="0" w:after="0" w:afterAutospacing="0"/>
        <w:ind w:firstLine="708"/>
        <w:rPr>
          <w:rFonts w:asciiTheme="majorBidi" w:hAnsiTheme="majorBidi" w:cstheme="majorBidi"/>
          <w:sz w:val="28"/>
          <w:szCs w:val="28"/>
        </w:rPr>
      </w:pPr>
      <w:r w:rsidRPr="007F6193">
        <w:rPr>
          <w:rFonts w:asciiTheme="majorBidi" w:hAnsiTheme="majorBidi" w:cstheme="majorBidi"/>
          <w:sz w:val="28"/>
          <w:szCs w:val="28"/>
        </w:rPr>
        <w:t>Однако плач девочки не прекратился. На этот раз она боялась идти домой, потому что опоздала и думала, что ее побьют. Наш Пророк (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салляллаhу’аляйхи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саллям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>), прочтя мысли девочки, взял ее за маленькую руку и отвел домой.</w:t>
      </w:r>
    </w:p>
    <w:p w:rsidR="002965DA" w:rsidRDefault="002965DA" w:rsidP="002965DA">
      <w:pPr>
        <w:pStyle w:val="a5"/>
        <w:shd w:val="clear" w:color="auto" w:fill="FFFFFF"/>
        <w:spacing w:before="0" w:beforeAutospacing="0" w:after="0" w:afterAutospacing="0"/>
        <w:ind w:firstLine="708"/>
        <w:rPr>
          <w:rFonts w:asciiTheme="majorBidi" w:hAnsiTheme="majorBidi" w:cstheme="majorBidi"/>
          <w:sz w:val="28"/>
          <w:szCs w:val="28"/>
        </w:rPr>
      </w:pPr>
      <w:r w:rsidRPr="007F6193">
        <w:rPr>
          <w:rFonts w:asciiTheme="majorBidi" w:hAnsiTheme="majorBidi" w:cstheme="majorBidi"/>
          <w:sz w:val="28"/>
          <w:szCs w:val="28"/>
        </w:rPr>
        <w:t>Подойдя к двери, он поприветствовал хозяина дома. Дверь не открывали. Он повторил приветствие, однако дверь открылась только после третьего приветствия.</w:t>
      </w:r>
    </w:p>
    <w:p w:rsidR="002965DA" w:rsidRDefault="002965DA" w:rsidP="002965DA">
      <w:pPr>
        <w:pStyle w:val="a5"/>
        <w:shd w:val="clear" w:color="auto" w:fill="FFFFFF"/>
        <w:spacing w:before="0" w:beforeAutospacing="0" w:after="0" w:afterAutospacing="0"/>
        <w:ind w:firstLine="708"/>
        <w:rPr>
          <w:rFonts w:asciiTheme="majorBidi" w:hAnsiTheme="majorBidi" w:cstheme="majorBidi"/>
          <w:sz w:val="28"/>
          <w:szCs w:val="28"/>
        </w:rPr>
      </w:pPr>
      <w:r w:rsidRPr="007F6193">
        <w:rPr>
          <w:rFonts w:asciiTheme="majorBidi" w:hAnsiTheme="majorBidi" w:cstheme="majorBidi"/>
          <w:sz w:val="28"/>
          <w:szCs w:val="28"/>
        </w:rPr>
        <w:t>Наш Пророк (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салляллаhу’аляйхи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саллям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>) спросил хозяина:</w:t>
      </w:r>
    </w:p>
    <w:p w:rsidR="002965DA" w:rsidRDefault="002965DA" w:rsidP="002965DA">
      <w:pPr>
        <w:pStyle w:val="a5"/>
        <w:shd w:val="clear" w:color="auto" w:fill="FFFFFF"/>
        <w:spacing w:before="0" w:beforeAutospacing="0" w:after="0" w:afterAutospacing="0"/>
        <w:ind w:firstLine="708"/>
        <w:rPr>
          <w:rFonts w:asciiTheme="majorBidi" w:hAnsiTheme="majorBidi" w:cstheme="majorBidi"/>
          <w:sz w:val="28"/>
          <w:szCs w:val="28"/>
        </w:rPr>
      </w:pPr>
      <w:r w:rsidRPr="007F6193">
        <w:rPr>
          <w:rFonts w:asciiTheme="majorBidi" w:hAnsiTheme="majorBidi" w:cstheme="majorBidi"/>
          <w:sz w:val="28"/>
          <w:szCs w:val="28"/>
        </w:rPr>
        <w:t>— Вы не слышали моего приветствия?</w:t>
      </w:r>
    </w:p>
    <w:p w:rsidR="002965DA" w:rsidRDefault="002965DA" w:rsidP="002965DA">
      <w:pPr>
        <w:pStyle w:val="a5"/>
        <w:shd w:val="clear" w:color="auto" w:fill="FFFFFF"/>
        <w:spacing w:before="0" w:beforeAutospacing="0" w:after="0" w:afterAutospacing="0"/>
        <w:ind w:firstLine="708"/>
        <w:rPr>
          <w:rFonts w:asciiTheme="majorBidi" w:hAnsiTheme="majorBidi" w:cstheme="majorBidi"/>
          <w:sz w:val="28"/>
          <w:szCs w:val="28"/>
        </w:rPr>
      </w:pPr>
      <w:r w:rsidRPr="007F6193">
        <w:rPr>
          <w:rFonts w:asciiTheme="majorBidi" w:hAnsiTheme="majorBidi" w:cstheme="majorBidi"/>
          <w:sz w:val="28"/>
          <w:szCs w:val="28"/>
        </w:rPr>
        <w:t>Хозяин ответил:</w:t>
      </w:r>
    </w:p>
    <w:p w:rsidR="002965DA" w:rsidRDefault="002965DA" w:rsidP="002965DA">
      <w:pPr>
        <w:pStyle w:val="a5"/>
        <w:shd w:val="clear" w:color="auto" w:fill="FFFFFF"/>
        <w:spacing w:before="0" w:beforeAutospacing="0" w:after="0" w:afterAutospacing="0"/>
        <w:ind w:firstLine="708"/>
        <w:rPr>
          <w:rFonts w:asciiTheme="majorBidi" w:hAnsiTheme="majorBidi" w:cstheme="majorBidi"/>
          <w:sz w:val="28"/>
          <w:szCs w:val="28"/>
        </w:rPr>
      </w:pPr>
      <w:r w:rsidRPr="007F6193">
        <w:rPr>
          <w:rFonts w:asciiTheme="majorBidi" w:hAnsiTheme="majorBidi" w:cstheme="majorBidi"/>
          <w:sz w:val="28"/>
          <w:szCs w:val="28"/>
        </w:rPr>
        <w:t>-Мы слышали, но не открывали, чтобы снова и снова слышать ваше приветствие и ваш голос.</w:t>
      </w:r>
    </w:p>
    <w:p w:rsidR="002965DA" w:rsidRDefault="002965DA" w:rsidP="002965DA">
      <w:pPr>
        <w:pStyle w:val="a5"/>
        <w:shd w:val="clear" w:color="auto" w:fill="FFFFFF"/>
        <w:spacing w:before="0" w:beforeAutospacing="0" w:after="0" w:afterAutospacing="0"/>
        <w:ind w:firstLine="708"/>
        <w:rPr>
          <w:rFonts w:asciiTheme="majorBidi" w:hAnsiTheme="majorBidi" w:cstheme="majorBidi"/>
          <w:sz w:val="28"/>
          <w:szCs w:val="28"/>
        </w:rPr>
      </w:pPr>
      <w:r w:rsidRPr="007F6193">
        <w:rPr>
          <w:rFonts w:asciiTheme="majorBidi" w:hAnsiTheme="majorBidi" w:cstheme="majorBidi"/>
          <w:sz w:val="28"/>
          <w:szCs w:val="28"/>
        </w:rPr>
        <w:t>Наверное, любой хозяин дома пришел бы в растерянность, увидев вечером у своих ворот Пророка (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салляллаhу’аляйхи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саллям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>). Какое же это великое счастье! Какая же это огромная радость!</w:t>
      </w:r>
    </w:p>
    <w:p w:rsidR="002965DA" w:rsidRDefault="002965DA" w:rsidP="002965DA">
      <w:pPr>
        <w:pStyle w:val="a5"/>
        <w:shd w:val="clear" w:color="auto" w:fill="FFFFFF"/>
        <w:spacing w:before="0" w:beforeAutospacing="0" w:after="0" w:afterAutospacing="0"/>
        <w:ind w:firstLine="708"/>
        <w:rPr>
          <w:rFonts w:asciiTheme="majorBidi" w:hAnsiTheme="majorBidi" w:cstheme="majorBidi"/>
          <w:sz w:val="28"/>
          <w:szCs w:val="28"/>
        </w:rPr>
      </w:pPr>
      <w:r w:rsidRPr="007F6193">
        <w:rPr>
          <w:rFonts w:asciiTheme="majorBidi" w:hAnsiTheme="majorBidi" w:cstheme="majorBidi"/>
          <w:sz w:val="28"/>
          <w:szCs w:val="28"/>
        </w:rPr>
        <w:t>Пророк (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салляллаhу’аляйхи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саллям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>), показав ребенка радостно ошеломленному хозяину дома, повелел:</w:t>
      </w:r>
    </w:p>
    <w:p w:rsidR="002965DA" w:rsidRDefault="002965DA" w:rsidP="002965DA">
      <w:pPr>
        <w:pStyle w:val="a5"/>
        <w:shd w:val="clear" w:color="auto" w:fill="FFFFFF"/>
        <w:spacing w:before="0" w:beforeAutospacing="0" w:after="0" w:afterAutospacing="0"/>
        <w:ind w:firstLine="708"/>
        <w:rPr>
          <w:rFonts w:asciiTheme="majorBidi" w:hAnsiTheme="majorBidi" w:cstheme="majorBidi"/>
          <w:sz w:val="28"/>
          <w:szCs w:val="28"/>
        </w:rPr>
      </w:pPr>
      <w:r w:rsidRPr="007F6193">
        <w:rPr>
          <w:rFonts w:asciiTheme="majorBidi" w:hAnsiTheme="majorBidi" w:cstheme="majorBidi"/>
          <w:sz w:val="28"/>
          <w:szCs w:val="28"/>
        </w:rPr>
        <w:t xml:space="preserve">-Она боится всех вас из-за того, что опоздала. Побойтесь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Аллаh</w:t>
      </w:r>
      <w:proofErr w:type="gramStart"/>
      <w:r w:rsidRPr="007F6193">
        <w:rPr>
          <w:rFonts w:asciiTheme="majorBidi" w:hAnsiTheme="majorBidi" w:cstheme="majorBidi"/>
          <w:sz w:val="28"/>
          <w:szCs w:val="28"/>
        </w:rPr>
        <w:t>а,не</w:t>
      </w:r>
      <w:proofErr w:type="spellEnd"/>
      <w:proofErr w:type="gramEnd"/>
      <w:r w:rsidRPr="007F6193">
        <w:rPr>
          <w:rFonts w:asciiTheme="majorBidi" w:hAnsiTheme="majorBidi" w:cstheme="majorBidi"/>
          <w:sz w:val="28"/>
          <w:szCs w:val="28"/>
        </w:rPr>
        <w:t xml:space="preserve"> бейте ее!</w:t>
      </w:r>
    </w:p>
    <w:p w:rsidR="002965DA" w:rsidRDefault="002965DA" w:rsidP="002965DA">
      <w:pPr>
        <w:pStyle w:val="a5"/>
        <w:shd w:val="clear" w:color="auto" w:fill="FFFFFF"/>
        <w:spacing w:before="0" w:beforeAutospacing="0" w:after="0" w:afterAutospacing="0"/>
        <w:ind w:firstLine="708"/>
        <w:rPr>
          <w:rFonts w:asciiTheme="majorBidi" w:hAnsiTheme="majorBidi" w:cstheme="majorBidi"/>
          <w:sz w:val="28"/>
          <w:szCs w:val="28"/>
        </w:rPr>
      </w:pPr>
      <w:r w:rsidRPr="007F6193">
        <w:rPr>
          <w:rFonts w:asciiTheme="majorBidi" w:hAnsiTheme="majorBidi" w:cstheme="majorBidi"/>
          <w:sz w:val="28"/>
          <w:szCs w:val="28"/>
        </w:rPr>
        <w:t>Хозяин дома, опомнившись от растерянности, ответил возлюбленному Пророку (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салляллаhу’аляйхи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саллям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>):</w:t>
      </w:r>
    </w:p>
    <w:p w:rsidR="002965DA" w:rsidRDefault="002965DA" w:rsidP="002965DA">
      <w:pPr>
        <w:pStyle w:val="a5"/>
        <w:shd w:val="clear" w:color="auto" w:fill="FFFFFF"/>
        <w:spacing w:before="0" w:beforeAutospacing="0" w:after="0" w:afterAutospacing="0"/>
        <w:ind w:firstLine="708"/>
        <w:rPr>
          <w:rFonts w:asciiTheme="majorBidi" w:hAnsiTheme="majorBidi" w:cstheme="majorBidi"/>
          <w:sz w:val="28"/>
          <w:szCs w:val="28"/>
        </w:rPr>
      </w:pPr>
      <w:r w:rsidRPr="007F6193">
        <w:rPr>
          <w:rFonts w:asciiTheme="majorBidi" w:hAnsiTheme="majorBidi" w:cstheme="majorBidi"/>
          <w:sz w:val="28"/>
          <w:szCs w:val="28"/>
        </w:rPr>
        <w:t xml:space="preserve">— О Посланник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Аллаhа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>, будь свидетелем, что я освобождаю эту девочку, из-за которой ты удостоил моих домочадцев чести созерцать тебя.</w:t>
      </w:r>
      <w:r w:rsidRPr="007F6193">
        <w:rPr>
          <w:rFonts w:asciiTheme="majorBidi" w:hAnsiTheme="majorBidi" w:cstheme="majorBidi"/>
          <w:sz w:val="28"/>
          <w:szCs w:val="28"/>
        </w:rPr>
        <w:br/>
        <w:t>Наш Пророк (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салляллаhу’аляйхи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саллям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 xml:space="preserve">) настолько обрадовался, что воздел руки и возблагодарил </w:t>
      </w:r>
      <w:proofErr w:type="spellStart"/>
      <w:r w:rsidRPr="007F6193">
        <w:rPr>
          <w:rFonts w:asciiTheme="majorBidi" w:hAnsiTheme="majorBidi" w:cstheme="majorBidi"/>
          <w:sz w:val="28"/>
          <w:szCs w:val="28"/>
        </w:rPr>
        <w:t>Аллаhа</w:t>
      </w:r>
      <w:proofErr w:type="spellEnd"/>
      <w:r w:rsidRPr="007F6193">
        <w:rPr>
          <w:rFonts w:asciiTheme="majorBidi" w:hAnsiTheme="majorBidi" w:cstheme="majorBidi"/>
          <w:sz w:val="28"/>
          <w:szCs w:val="28"/>
        </w:rPr>
        <w:t>:</w:t>
      </w:r>
    </w:p>
    <w:p w:rsidR="002965DA" w:rsidRDefault="002965DA" w:rsidP="002965DA">
      <w:pPr>
        <w:pStyle w:val="a5"/>
        <w:shd w:val="clear" w:color="auto" w:fill="FFFFFF"/>
        <w:spacing w:before="0" w:beforeAutospacing="0" w:after="0" w:afterAutospacing="0"/>
        <w:ind w:firstLine="708"/>
        <w:rPr>
          <w:rFonts w:asciiTheme="majorBidi" w:hAnsiTheme="majorBidi" w:cstheme="majorBidi"/>
          <w:sz w:val="28"/>
          <w:szCs w:val="28"/>
        </w:rPr>
      </w:pPr>
      <w:r w:rsidRPr="007F6193">
        <w:rPr>
          <w:rFonts w:asciiTheme="majorBidi" w:hAnsiTheme="majorBidi" w:cstheme="majorBidi"/>
          <w:sz w:val="28"/>
          <w:szCs w:val="28"/>
        </w:rPr>
        <w:t>-О Создатель, насколько благодатны оказались те десять серебряных монет, что Ты дал мне! Ты одел и меня, и нищего, и, кроме того. Ты дал рабыне возможность получить свободу…</w:t>
      </w:r>
    </w:p>
    <w:p w:rsidR="002965DA" w:rsidRDefault="002965DA" w:rsidP="002965DA">
      <w:pPr>
        <w:pStyle w:val="a5"/>
        <w:shd w:val="clear" w:color="auto" w:fill="FFFFFF"/>
        <w:spacing w:before="0" w:beforeAutospacing="0" w:after="0" w:afterAutospacing="0"/>
        <w:ind w:firstLine="708"/>
        <w:rPr>
          <w:rFonts w:asciiTheme="majorBidi" w:hAnsiTheme="majorBidi" w:cstheme="majorBidi"/>
          <w:sz w:val="28"/>
          <w:szCs w:val="28"/>
        </w:rPr>
      </w:pPr>
    </w:p>
    <w:p w:rsidR="002965DA" w:rsidRPr="007F6193" w:rsidRDefault="002965DA" w:rsidP="002965DA">
      <w:pPr>
        <w:pStyle w:val="a5"/>
        <w:shd w:val="clear" w:color="auto" w:fill="FFFFFF"/>
        <w:spacing w:before="0" w:beforeAutospacing="0" w:after="0" w:afterAutospacing="0"/>
        <w:ind w:firstLine="708"/>
        <w:rPr>
          <w:rFonts w:asciiTheme="majorBidi" w:hAnsiTheme="majorBidi" w:cstheme="majorBidi"/>
          <w:sz w:val="28"/>
          <w:szCs w:val="28"/>
        </w:rPr>
      </w:pPr>
    </w:p>
    <w:p w:rsidR="002965DA" w:rsidRDefault="002965DA" w:rsidP="002965D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lastRenderedPageBreak/>
        <w:drawing>
          <wp:inline distT="0" distB="0" distL="0" distR="0" wp14:anchorId="224A5110" wp14:editId="1814A5C3">
            <wp:extent cx="5734050" cy="3390900"/>
            <wp:effectExtent l="19050" t="0" r="0" b="0"/>
            <wp:docPr id="43" name="Рисунок 43" descr="E:\Рамки Картинки\depositphotos_49605787-stock-illustration-muslim-kid-pray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E:\Рамки Картинки\depositphotos_49605787-stock-illustration-muslim-kid-praying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5DA" w:rsidRPr="007B129C" w:rsidRDefault="002965DA" w:rsidP="002965DA">
      <w:pPr>
        <w:pStyle w:val="a7"/>
        <w:jc w:val="center"/>
        <w:rPr>
          <w:rStyle w:val="a6"/>
          <w:rFonts w:asciiTheme="majorBidi" w:hAnsiTheme="majorBidi" w:cstheme="majorBidi"/>
          <w:sz w:val="28"/>
          <w:szCs w:val="28"/>
          <w:bdr w:val="none" w:sz="0" w:space="0" w:color="auto" w:frame="1"/>
        </w:rPr>
      </w:pPr>
      <w:r w:rsidRPr="007B129C">
        <w:rPr>
          <w:rStyle w:val="a6"/>
          <w:rFonts w:asciiTheme="majorBidi" w:hAnsiTheme="majorBidi" w:cstheme="majorBidi"/>
          <w:sz w:val="28"/>
          <w:szCs w:val="28"/>
          <w:bdr w:val="none" w:sz="0" w:space="0" w:color="auto" w:frame="1"/>
        </w:rPr>
        <w:t>ПОЧЕМУ ПЛАЧЕТ РЕБЕНОК?</w:t>
      </w:r>
    </w:p>
    <w:p w:rsidR="002965DA" w:rsidRPr="007F6193" w:rsidRDefault="002965DA" w:rsidP="002965DA">
      <w:pPr>
        <w:pStyle w:val="a7"/>
        <w:rPr>
          <w:rFonts w:asciiTheme="majorBidi" w:hAnsiTheme="majorBidi" w:cstheme="majorBidi"/>
          <w:sz w:val="28"/>
          <w:szCs w:val="28"/>
        </w:rPr>
      </w:pPr>
    </w:p>
    <w:p w:rsidR="002965DA" w:rsidRDefault="002965DA" w:rsidP="002965DA">
      <w:pPr>
        <w:pStyle w:val="a7"/>
        <w:ind w:firstLine="708"/>
        <w:rPr>
          <w:rFonts w:asciiTheme="majorBidi" w:hAnsiTheme="majorBidi" w:cstheme="majorBidi"/>
          <w:sz w:val="28"/>
          <w:szCs w:val="28"/>
        </w:rPr>
      </w:pPr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Посланник Аллаха (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салляллаху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аляйхи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ва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саллям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) находился в пути вместе со своими сподвижниками. Внезапно он увидел плачущего ребенка. Наш Пророк (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салляллаху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аляйхи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ва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саллям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), сразу направившись к малышу, попросил ‘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Умара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:  </w:t>
      </w:r>
    </w:p>
    <w:p w:rsidR="002965DA" w:rsidRDefault="002965DA" w:rsidP="002965DA">
      <w:pPr>
        <w:pStyle w:val="a7"/>
        <w:ind w:firstLine="708"/>
        <w:rPr>
          <w:rFonts w:asciiTheme="majorBidi" w:hAnsiTheme="majorBidi" w:cstheme="majorBidi"/>
          <w:sz w:val="28"/>
          <w:szCs w:val="28"/>
        </w:rPr>
      </w:pPr>
      <w:proofErr w:type="gram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—  Обними</w:t>
      </w:r>
      <w:proofErr w:type="gram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  ребенка,  успокой его,  потому  что  он  потерялся. </w:t>
      </w:r>
      <w:r w:rsidRPr="007F6193">
        <w:rPr>
          <w:rFonts w:asciiTheme="majorBidi" w:hAnsiTheme="majorBidi" w:cstheme="majorBidi"/>
          <w:sz w:val="28"/>
          <w:szCs w:val="28"/>
        </w:rPr>
        <w:br/>
      </w:r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Наш Пророк не оставлял своим вниманием  ни  одного плачущего  ребенка.  Однажды, придя к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Айше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(Да будет доволен </w:t>
      </w:r>
      <w:proofErr w:type="gram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ею  Аллах</w:t>
      </w:r>
      <w:proofErr w:type="gram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),  он  услышал детский плач и сразу спросил:  </w:t>
      </w:r>
    </w:p>
    <w:p w:rsidR="002965DA" w:rsidRDefault="002965DA" w:rsidP="002965DA">
      <w:pPr>
        <w:pStyle w:val="a7"/>
        <w:ind w:firstLine="708"/>
        <w:rPr>
          <w:rFonts w:asciiTheme="majorBidi" w:hAnsiTheme="majorBidi" w:cstheme="majorBidi"/>
          <w:sz w:val="28"/>
          <w:szCs w:val="28"/>
        </w:rPr>
      </w:pPr>
      <w:proofErr w:type="gram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—  Что</w:t>
      </w:r>
      <w:proofErr w:type="gram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  случилось с этим ребенком, раз он плачет? Разве вы не заговорили его от сглаза?  </w:t>
      </w:r>
    </w:p>
    <w:p w:rsidR="002965DA" w:rsidRDefault="002965DA" w:rsidP="002965DA">
      <w:pPr>
        <w:pStyle w:val="a7"/>
        <w:ind w:firstLine="708"/>
        <w:rPr>
          <w:rFonts w:asciiTheme="majorBidi" w:hAnsiTheme="majorBidi" w:cstheme="majorBidi"/>
          <w:sz w:val="28"/>
          <w:szCs w:val="28"/>
        </w:rPr>
      </w:pPr>
      <w:proofErr w:type="gram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Из  вопроса</w:t>
      </w:r>
      <w:proofErr w:type="gram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нашего Пророка (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салляллаху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аляйхи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ва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саллям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) становится ясно, что плач ребенка может происходить от сглаза. Пророк (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салляллаху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аляйхи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ва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саллям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) советовал не </w:t>
      </w:r>
      <w:proofErr w:type="gram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давать  ребенку</w:t>
      </w:r>
      <w:proofErr w:type="gram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плакать и просил своих жен не давать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Хусайну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плакать.  </w:t>
      </w:r>
    </w:p>
    <w:p w:rsidR="002965DA" w:rsidRDefault="002965DA" w:rsidP="002965DA">
      <w:pPr>
        <w:pStyle w:val="a7"/>
        <w:ind w:firstLine="708"/>
        <w:rPr>
          <w:rFonts w:asciiTheme="majorBidi" w:hAnsiTheme="majorBidi" w:cstheme="majorBidi"/>
          <w:sz w:val="28"/>
          <w:szCs w:val="28"/>
        </w:rPr>
      </w:pPr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Мы должны знать, что наш Пророк (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салляллаху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аляйхи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ва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саллям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) читал намаз короче, когда слышал </w:t>
      </w:r>
      <w:proofErr w:type="gram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детский  плач</w:t>
      </w:r>
      <w:proofErr w:type="gram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, обучая смотрящих за детьми ускорять молитвы, чтобы интересоваться своими детьми.  </w:t>
      </w:r>
    </w:p>
    <w:p w:rsidR="002965DA" w:rsidRDefault="002965DA" w:rsidP="002965DA">
      <w:pPr>
        <w:pStyle w:val="a7"/>
        <w:ind w:firstLine="708"/>
        <w:rPr>
          <w:rFonts w:asciiTheme="majorBidi" w:hAnsiTheme="majorBidi" w:cstheme="majorBidi"/>
          <w:sz w:val="28"/>
          <w:szCs w:val="28"/>
          <w:bdr w:val="none" w:sz="0" w:space="0" w:color="auto" w:frame="1"/>
        </w:rPr>
      </w:pPr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В первые годы, а особенно в первые месяцы жизни ребенка, у него могут литься беспричинные слезы. Наш Пророк (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салляллаху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аляйхи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ва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саллям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) принес матерям благую весть о Рае, чтобы поощрить матерей к терпению при слезах ребенка, и научил их иначе воспринимать этот плач: «Плач ребенка в первые два месяца является свидетельством того, что нет Бога, кроме Аллаха, до конца четвертого месяца является упованием на Аллаха; до конца восьмого месяца — обращением к Аллаху за прощением грехов…»  </w:t>
      </w:r>
    </w:p>
    <w:p w:rsidR="002965DA" w:rsidRDefault="002965DA" w:rsidP="002965DA">
      <w:pPr>
        <w:pStyle w:val="a7"/>
        <w:ind w:firstLine="708"/>
        <w:rPr>
          <w:rFonts w:asciiTheme="majorBidi" w:hAnsiTheme="majorBidi" w:cstheme="majorBidi"/>
          <w:sz w:val="28"/>
          <w:szCs w:val="28"/>
          <w:bdr w:val="none" w:sz="0" w:space="0" w:color="auto" w:frame="1"/>
        </w:rPr>
      </w:pPr>
    </w:p>
    <w:p w:rsidR="002965DA" w:rsidRDefault="002965DA" w:rsidP="002965DA">
      <w:pPr>
        <w:pStyle w:val="a7"/>
        <w:ind w:firstLine="708"/>
        <w:rPr>
          <w:rFonts w:asciiTheme="majorBidi" w:hAnsiTheme="majorBidi" w:cstheme="majorBidi"/>
          <w:sz w:val="28"/>
          <w:szCs w:val="28"/>
          <w:bdr w:val="none" w:sz="0" w:space="0" w:color="auto" w:frame="1"/>
        </w:rPr>
      </w:pPr>
    </w:p>
    <w:p w:rsidR="002965DA" w:rsidRDefault="002965DA" w:rsidP="002965DA">
      <w:pPr>
        <w:pStyle w:val="a7"/>
        <w:ind w:firstLine="708"/>
        <w:rPr>
          <w:rFonts w:asciiTheme="majorBidi" w:hAnsiTheme="majorBidi" w:cstheme="majorBidi"/>
          <w:sz w:val="28"/>
          <w:szCs w:val="28"/>
          <w:bdr w:val="none" w:sz="0" w:space="0" w:color="auto" w:frame="1"/>
        </w:rPr>
      </w:pPr>
    </w:p>
    <w:p w:rsidR="002965DA" w:rsidRDefault="002965DA" w:rsidP="002965DA">
      <w:pPr>
        <w:pStyle w:val="a7"/>
        <w:ind w:left="-567"/>
        <w:jc w:val="center"/>
        <w:rPr>
          <w:rStyle w:val="a6"/>
          <w:rFonts w:asciiTheme="majorBidi" w:hAnsiTheme="majorBidi" w:cstheme="majorBidi"/>
          <w:sz w:val="28"/>
          <w:szCs w:val="28"/>
          <w:bdr w:val="none" w:sz="0" w:space="0" w:color="auto" w:frame="1"/>
        </w:rPr>
      </w:pPr>
      <w:r>
        <w:rPr>
          <w:rFonts w:asciiTheme="majorBidi" w:hAnsiTheme="majorBidi" w:cstheme="majorBidi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6B27E03C" wp14:editId="73D2590D">
            <wp:extent cx="5248275" cy="3076575"/>
            <wp:effectExtent l="19050" t="0" r="9525" b="0"/>
            <wp:docPr id="44" name="Рисунок 44" descr="E:\Рамки Картинки\molitva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E:\Рамки Картинки\molitva_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5DA" w:rsidRDefault="002965DA" w:rsidP="002965DA">
      <w:pPr>
        <w:pStyle w:val="a7"/>
        <w:jc w:val="center"/>
        <w:rPr>
          <w:rStyle w:val="a6"/>
          <w:rFonts w:asciiTheme="majorBidi" w:hAnsiTheme="majorBidi" w:cstheme="majorBidi"/>
          <w:sz w:val="28"/>
          <w:szCs w:val="28"/>
          <w:bdr w:val="none" w:sz="0" w:space="0" w:color="auto" w:frame="1"/>
        </w:rPr>
      </w:pPr>
    </w:p>
    <w:p w:rsidR="002965DA" w:rsidRDefault="002965DA" w:rsidP="002965DA">
      <w:pPr>
        <w:pStyle w:val="a7"/>
        <w:jc w:val="center"/>
        <w:rPr>
          <w:rStyle w:val="a6"/>
          <w:rFonts w:asciiTheme="majorBidi" w:hAnsiTheme="majorBidi" w:cstheme="majorBidi"/>
          <w:sz w:val="28"/>
          <w:szCs w:val="28"/>
          <w:bdr w:val="none" w:sz="0" w:space="0" w:color="auto" w:frame="1"/>
        </w:rPr>
      </w:pPr>
    </w:p>
    <w:p w:rsidR="002965DA" w:rsidRDefault="002965DA" w:rsidP="002965DA">
      <w:pPr>
        <w:pStyle w:val="a7"/>
        <w:jc w:val="center"/>
        <w:rPr>
          <w:rStyle w:val="a6"/>
          <w:rFonts w:asciiTheme="majorBidi" w:hAnsiTheme="majorBidi" w:cstheme="majorBidi"/>
          <w:sz w:val="28"/>
          <w:szCs w:val="28"/>
          <w:bdr w:val="none" w:sz="0" w:space="0" w:color="auto" w:frame="1"/>
        </w:rPr>
      </w:pPr>
    </w:p>
    <w:p w:rsidR="002965DA" w:rsidRPr="007B129C" w:rsidRDefault="002965DA" w:rsidP="002965DA">
      <w:pPr>
        <w:pStyle w:val="a7"/>
        <w:jc w:val="center"/>
        <w:rPr>
          <w:rStyle w:val="a6"/>
          <w:rFonts w:asciiTheme="majorBidi" w:hAnsiTheme="majorBidi" w:cstheme="majorBidi"/>
          <w:sz w:val="28"/>
          <w:szCs w:val="28"/>
          <w:bdr w:val="none" w:sz="0" w:space="0" w:color="auto" w:frame="1"/>
        </w:rPr>
      </w:pPr>
      <w:r w:rsidRPr="007B129C">
        <w:rPr>
          <w:rStyle w:val="a6"/>
          <w:rFonts w:asciiTheme="majorBidi" w:hAnsiTheme="majorBidi" w:cstheme="majorBidi"/>
          <w:sz w:val="28"/>
          <w:szCs w:val="28"/>
          <w:bdr w:val="none" w:sz="0" w:space="0" w:color="auto" w:frame="1"/>
        </w:rPr>
        <w:t>ПРОРОК ПОЦЕЛОВАЛ ЕГО В ЖИВОТ</w:t>
      </w:r>
    </w:p>
    <w:p w:rsidR="002965DA" w:rsidRPr="007F6193" w:rsidRDefault="002965DA" w:rsidP="002965DA">
      <w:pPr>
        <w:pStyle w:val="a7"/>
        <w:rPr>
          <w:rFonts w:asciiTheme="majorBidi" w:hAnsiTheme="majorBidi" w:cstheme="majorBidi"/>
          <w:sz w:val="28"/>
          <w:szCs w:val="28"/>
        </w:rPr>
      </w:pPr>
    </w:p>
    <w:p w:rsidR="002965DA" w:rsidRDefault="002965DA" w:rsidP="002965DA">
      <w:pPr>
        <w:pStyle w:val="a7"/>
        <w:ind w:firstLine="708"/>
        <w:rPr>
          <w:rFonts w:asciiTheme="majorBidi" w:hAnsiTheme="majorBidi" w:cstheme="majorBidi"/>
          <w:sz w:val="28"/>
          <w:szCs w:val="28"/>
        </w:rPr>
      </w:pPr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Как-то Хасан вышел из комнаты нашего Пророка (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салляллаху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аляйхи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ва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саллям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). Всем было известно, что Пророк (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салляллаху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аляйхи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ва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саллям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)часто</w:t>
      </w:r>
      <w:proofErr w:type="gram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ласкал, гладил и целовал своих внуков. Однажды к маленькому мальчику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подощел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сподвижник Абу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Хурайра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(да будет доволен им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Аллаh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) и </w:t>
      </w:r>
      <w:proofErr w:type="gram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спросил:  Эй</w:t>
      </w:r>
      <w:proofErr w:type="gram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,  мальчик! Куда тебя </w:t>
      </w:r>
      <w:proofErr w:type="gram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целовал  Посланник</w:t>
      </w:r>
      <w:proofErr w:type="gram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  Аллаха?  </w:t>
      </w:r>
      <w:proofErr w:type="gram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Абу 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Хурайра</w:t>
      </w:r>
      <w:proofErr w:type="spellEnd"/>
      <w:proofErr w:type="gram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  хотел,  чтобы ребенок показал место прикосновения возлюбленного Пророка (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салляллаху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аляйхи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ва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саллям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). Милый ребенок выполнил желание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Хурайры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, поднял край одежды и показал свой живот. Стало понятно, </w:t>
      </w:r>
      <w:proofErr w:type="gram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что  возлюбленный</w:t>
      </w:r>
      <w:proofErr w:type="gram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дедушка целовал своего внука в живот.  </w:t>
      </w:r>
    </w:p>
    <w:p w:rsidR="002965DA" w:rsidRDefault="002965DA" w:rsidP="002965DA">
      <w:pPr>
        <w:pStyle w:val="a7"/>
        <w:ind w:firstLine="708"/>
        <w:rPr>
          <w:rFonts w:asciiTheme="majorBidi" w:hAnsiTheme="majorBidi" w:cstheme="majorBidi"/>
          <w:sz w:val="28"/>
          <w:szCs w:val="28"/>
        </w:rPr>
      </w:pPr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И тут Абу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Хурайра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исполнил свое заветное желание, сразу же поцеловав маленького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Хусайна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в то место, куда целовал его возлюбленный Пророк, — в живот. Он поднял маленького ребенка, чтобы прикоснуться к тому месту, которого касались благословенные уста Пророка (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салляллаху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аляйхи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ва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саллям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).  </w:t>
      </w:r>
    </w:p>
    <w:p w:rsidR="002965DA" w:rsidRDefault="002965DA" w:rsidP="002965DA">
      <w:pPr>
        <w:pStyle w:val="a7"/>
        <w:ind w:firstLine="708"/>
        <w:rPr>
          <w:rFonts w:asciiTheme="majorBidi" w:hAnsiTheme="majorBidi" w:cstheme="majorBidi"/>
          <w:sz w:val="28"/>
          <w:szCs w:val="28"/>
          <w:bdr w:val="none" w:sz="0" w:space="0" w:color="auto" w:frame="1"/>
        </w:rPr>
      </w:pPr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Как мы видим, наш Пророк (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саллялаху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аляйхи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ва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саллям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) целовал своих внуков не только в лицо. Он очень часто целовал детей и призывал к этому и других. Он повелевал: «Часто целуйте ваших детей, потому что за каждый поцелуй вам будет дана в Раю такая ступень возвышения, что между двумя ступенями — расстояние в пять сотен лет. Ангелы считают ваши поцелуи и записывают их для вас».  </w:t>
      </w:r>
    </w:p>
    <w:p w:rsidR="002965DA" w:rsidRDefault="002965DA" w:rsidP="002965DA">
      <w:pPr>
        <w:pStyle w:val="a7"/>
        <w:ind w:left="-567"/>
        <w:jc w:val="center"/>
        <w:rPr>
          <w:rStyle w:val="a6"/>
          <w:rFonts w:asciiTheme="majorBidi" w:hAnsiTheme="majorBidi" w:cstheme="majorBidi"/>
          <w:b w:val="0"/>
          <w:bCs w:val="0"/>
          <w:sz w:val="28"/>
          <w:szCs w:val="28"/>
          <w:bdr w:val="none" w:sz="0" w:space="0" w:color="auto" w:frame="1"/>
        </w:rPr>
      </w:pPr>
      <w:r>
        <w:rPr>
          <w:rFonts w:asciiTheme="majorBidi" w:hAnsiTheme="majorBidi" w:cstheme="majorBidi"/>
          <w:noProof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67AF4048" wp14:editId="4941EE09">
            <wp:extent cx="4972050" cy="3524250"/>
            <wp:effectExtent l="19050" t="0" r="0" b="0"/>
            <wp:docPr id="45" name="Рисунок 45" descr="E:\Рамки Картинки\Namazda-Huşu-Eğilip-Bükülmelerden-Sakını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E:\Рамки Картинки\Namazda-Huşu-Eğilip-Bükülmelerden-Sakının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3524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965DA" w:rsidRDefault="002965DA" w:rsidP="002965DA">
      <w:pPr>
        <w:pStyle w:val="a7"/>
        <w:rPr>
          <w:rStyle w:val="a6"/>
          <w:rFonts w:asciiTheme="majorBidi" w:hAnsiTheme="majorBidi" w:cstheme="majorBidi"/>
          <w:b w:val="0"/>
          <w:bCs w:val="0"/>
          <w:sz w:val="28"/>
          <w:szCs w:val="28"/>
          <w:bdr w:val="none" w:sz="0" w:space="0" w:color="auto" w:frame="1"/>
        </w:rPr>
      </w:pPr>
    </w:p>
    <w:p w:rsidR="002965DA" w:rsidRDefault="002965DA" w:rsidP="002965DA">
      <w:pPr>
        <w:pStyle w:val="a7"/>
        <w:jc w:val="center"/>
        <w:rPr>
          <w:rStyle w:val="a6"/>
          <w:rFonts w:asciiTheme="majorBidi" w:hAnsiTheme="majorBidi" w:cstheme="majorBidi"/>
          <w:sz w:val="28"/>
          <w:szCs w:val="28"/>
          <w:bdr w:val="none" w:sz="0" w:space="0" w:color="auto" w:frame="1"/>
        </w:rPr>
      </w:pPr>
    </w:p>
    <w:p w:rsidR="002965DA" w:rsidRPr="007B129C" w:rsidRDefault="002965DA" w:rsidP="002965DA">
      <w:pPr>
        <w:pStyle w:val="a7"/>
        <w:jc w:val="center"/>
        <w:rPr>
          <w:rStyle w:val="a6"/>
          <w:rFonts w:asciiTheme="majorBidi" w:hAnsiTheme="majorBidi" w:cstheme="majorBidi"/>
          <w:sz w:val="28"/>
          <w:szCs w:val="28"/>
          <w:bdr w:val="none" w:sz="0" w:space="0" w:color="auto" w:frame="1"/>
        </w:rPr>
      </w:pPr>
      <w:r w:rsidRPr="007B129C">
        <w:rPr>
          <w:rStyle w:val="a6"/>
          <w:rFonts w:asciiTheme="majorBidi" w:hAnsiTheme="majorBidi" w:cstheme="majorBidi"/>
          <w:sz w:val="28"/>
          <w:szCs w:val="28"/>
          <w:bdr w:val="none" w:sz="0" w:space="0" w:color="auto" w:frame="1"/>
        </w:rPr>
        <w:t>«БЕГИТЕ КО МНЕ!»</w:t>
      </w:r>
    </w:p>
    <w:p w:rsidR="002965DA" w:rsidRPr="007F6193" w:rsidRDefault="002965DA" w:rsidP="002965DA">
      <w:pPr>
        <w:pStyle w:val="a7"/>
        <w:rPr>
          <w:rFonts w:asciiTheme="majorBidi" w:hAnsiTheme="majorBidi" w:cstheme="majorBidi"/>
          <w:sz w:val="28"/>
          <w:szCs w:val="28"/>
        </w:rPr>
      </w:pPr>
    </w:p>
    <w:p w:rsidR="002965DA" w:rsidRDefault="002965DA" w:rsidP="002965DA">
      <w:pPr>
        <w:pStyle w:val="a7"/>
        <w:ind w:firstLine="708"/>
        <w:rPr>
          <w:rFonts w:asciiTheme="majorBidi" w:hAnsiTheme="majorBidi" w:cstheme="majorBidi"/>
          <w:sz w:val="28"/>
          <w:szCs w:val="28"/>
        </w:rPr>
      </w:pPr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Наш Пророк (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салляллаху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аляйхи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ва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саллям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) собирал на некотором расстоянии от себя детей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Джа’фара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радыйаллаху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анх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), детей своего дяди ‘Аббаса (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радыйаллаху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анх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) и их сверстников и, показывая какую-нибудь вещь, приглашал:</w:t>
      </w:r>
    </w:p>
    <w:p w:rsidR="002965DA" w:rsidRDefault="002965DA" w:rsidP="002965DA">
      <w:pPr>
        <w:pStyle w:val="a7"/>
        <w:ind w:firstLine="708"/>
        <w:rPr>
          <w:rFonts w:asciiTheme="majorBidi" w:hAnsiTheme="majorBidi" w:cstheme="majorBidi"/>
          <w:sz w:val="28"/>
          <w:szCs w:val="28"/>
        </w:rPr>
      </w:pPr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— Бегите ко мне! Тому из вас, кто быстрее добежит до меня, я и отдам эту вещь! Дети стремительно бежали к нашему Пророку (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салляллаху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аляйхи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ва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саллям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) и припадали к его спине или груди, а Посланник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Аллаhа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салляллаху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аляйхи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ва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саллям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) целовал их и обнимал.</w:t>
      </w:r>
    </w:p>
    <w:p w:rsidR="002965DA" w:rsidRDefault="002965DA" w:rsidP="002965DA">
      <w:pPr>
        <w:pStyle w:val="a7"/>
        <w:ind w:firstLine="708"/>
        <w:rPr>
          <w:rFonts w:asciiTheme="majorBidi" w:hAnsiTheme="majorBidi" w:cstheme="majorBidi"/>
          <w:sz w:val="28"/>
          <w:szCs w:val="28"/>
        </w:rPr>
      </w:pPr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В этом поведении Пророка (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салляллаху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аляйхи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ва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саллям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) присутствовали и игра, и соревнование. А в основе соревнования лежит награда… Когда он заставлял </w:t>
      </w:r>
      <w:proofErr w:type="gram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детей  соперничать</w:t>
      </w:r>
      <w:proofErr w:type="gram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, предметом их желания он делал любовь, приглашая их укрыться в его объятиях…</w:t>
      </w:r>
    </w:p>
    <w:p w:rsidR="002965DA" w:rsidRDefault="002965DA" w:rsidP="002965DA">
      <w:pPr>
        <w:pStyle w:val="a7"/>
        <w:ind w:firstLine="708"/>
        <w:rPr>
          <w:rFonts w:asciiTheme="majorBidi" w:hAnsiTheme="majorBidi" w:cstheme="majorBidi"/>
          <w:sz w:val="28"/>
          <w:szCs w:val="28"/>
        </w:rPr>
      </w:pPr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Наш Господин Пророк (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салляллаху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аляйхи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ва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саллям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) обладал догадливостью любимого ребенка, укрепляя ту любовь, которую внушал детям, словами и поступками. Особенно часто он целовал их (ведь поцелуи — самое важное доказательство любви!), обнимал их и играл с ними, чтобы их души были довольны.</w:t>
      </w:r>
    </w:p>
    <w:p w:rsidR="002965DA" w:rsidRDefault="002965DA" w:rsidP="002965DA">
      <w:pPr>
        <w:pStyle w:val="a7"/>
        <w:ind w:firstLine="708"/>
        <w:rPr>
          <w:rFonts w:asciiTheme="majorBidi" w:hAnsiTheme="majorBidi" w:cstheme="majorBidi"/>
          <w:sz w:val="28"/>
          <w:szCs w:val="28"/>
        </w:rPr>
      </w:pPr>
      <w:r w:rsidRPr="007F6193">
        <w:rPr>
          <w:rStyle w:val="a6"/>
          <w:rFonts w:asciiTheme="majorBidi" w:hAnsiTheme="majorBidi" w:cstheme="majorBidi"/>
          <w:b w:val="0"/>
          <w:bCs w:val="0"/>
          <w:sz w:val="28"/>
          <w:szCs w:val="28"/>
          <w:bdr w:val="none" w:sz="0" w:space="0" w:color="auto" w:frame="1"/>
        </w:rPr>
        <w:t>Мораль этой истории.</w:t>
      </w:r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 </w:t>
      </w:r>
    </w:p>
    <w:p w:rsidR="002965DA" w:rsidRDefault="002965DA" w:rsidP="002965DA">
      <w:pPr>
        <w:pStyle w:val="a7"/>
        <w:ind w:firstLine="708"/>
        <w:rPr>
          <w:rFonts w:asciiTheme="majorBidi" w:hAnsiTheme="majorBidi" w:cstheme="majorBidi"/>
          <w:sz w:val="28"/>
          <w:szCs w:val="28"/>
          <w:bdr w:val="none" w:sz="0" w:space="0" w:color="auto" w:frame="1"/>
        </w:rPr>
      </w:pPr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Дети, которых постоянно отсылают от взрослых и предостерегают от того, чтобы причинять «большим» </w:t>
      </w:r>
      <w:proofErr w:type="gram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беспокойство ,</w:t>
      </w:r>
      <w:proofErr w:type="gram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не могут достигнуть со взрослыми близости, которой требую</w:t>
      </w:r>
      <w:r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т их души… Но, находясь рядом с</w:t>
      </w:r>
    </w:p>
    <w:p w:rsidR="002965DA" w:rsidRPr="007F6193" w:rsidRDefault="002965DA" w:rsidP="002965DA">
      <w:pPr>
        <w:pStyle w:val="a7"/>
        <w:ind w:firstLine="708"/>
        <w:rPr>
          <w:rFonts w:asciiTheme="majorBidi" w:hAnsiTheme="majorBidi" w:cstheme="majorBidi"/>
          <w:sz w:val="28"/>
          <w:szCs w:val="28"/>
        </w:rPr>
      </w:pPr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Пророком (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салляллаху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аляйхи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ва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саллям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), дети никогда не слышали огорчающих их слов. По мнению </w:t>
      </w:r>
      <w:proofErr w:type="gram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Пророка</w:t>
      </w:r>
      <w:proofErr w:type="gram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салляллаху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аляйхи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ва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саллям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), дети не причиняют беспокойства взрослым; как раз наоборот — это взрослые доставляют детям беспокойство…</w:t>
      </w:r>
    </w:p>
    <w:p w:rsidR="002965DA" w:rsidRPr="007F6193" w:rsidRDefault="002965DA" w:rsidP="002965DA">
      <w:pPr>
        <w:pStyle w:val="a7"/>
        <w:rPr>
          <w:rFonts w:asciiTheme="majorBidi" w:hAnsiTheme="majorBidi" w:cstheme="majorBidi"/>
          <w:sz w:val="28"/>
          <w:szCs w:val="28"/>
        </w:rPr>
      </w:pPr>
      <w:r w:rsidRPr="007F6193">
        <w:rPr>
          <w:rStyle w:val="a6"/>
          <w:rFonts w:asciiTheme="majorBidi" w:hAnsiTheme="majorBidi" w:cstheme="majorBidi"/>
          <w:b w:val="0"/>
          <w:bCs w:val="0"/>
          <w:sz w:val="28"/>
          <w:szCs w:val="28"/>
          <w:bdr w:val="none" w:sz="0" w:space="0" w:color="auto" w:frame="1"/>
        </w:rPr>
        <w:lastRenderedPageBreak/>
        <w:t> </w:t>
      </w:r>
    </w:p>
    <w:p w:rsidR="002965DA" w:rsidRDefault="002965DA" w:rsidP="002965DA">
      <w:pPr>
        <w:pStyle w:val="a7"/>
        <w:jc w:val="center"/>
        <w:rPr>
          <w:rStyle w:val="a6"/>
          <w:rFonts w:asciiTheme="majorBidi" w:hAnsiTheme="majorBidi" w:cstheme="majorBidi"/>
          <w:sz w:val="28"/>
          <w:szCs w:val="28"/>
          <w:bdr w:val="none" w:sz="0" w:space="0" w:color="auto" w:frame="1"/>
        </w:rPr>
      </w:pPr>
    </w:p>
    <w:p w:rsidR="002965DA" w:rsidRDefault="002965DA" w:rsidP="002965DA">
      <w:pPr>
        <w:pStyle w:val="a7"/>
        <w:jc w:val="center"/>
        <w:rPr>
          <w:rStyle w:val="a6"/>
          <w:rFonts w:asciiTheme="majorBidi" w:hAnsiTheme="majorBidi" w:cstheme="majorBidi"/>
          <w:sz w:val="28"/>
          <w:szCs w:val="28"/>
          <w:bdr w:val="none" w:sz="0" w:space="0" w:color="auto" w:frame="1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155ADFC" wp14:editId="4F004070">
            <wp:extent cx="5334000" cy="2971800"/>
            <wp:effectExtent l="19050" t="0" r="0" b="0"/>
            <wp:docPr id="47" name="Рисунок 47" descr="E:\Рамки Картинки\depositphotos_49605765-Happy-muslim-kid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E:\Рамки Картинки\depositphotos_49605765-Happy-muslim-kid-cartoon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726" cy="2973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5DA" w:rsidRDefault="002965DA" w:rsidP="002965DA">
      <w:pPr>
        <w:pStyle w:val="a7"/>
        <w:jc w:val="center"/>
        <w:rPr>
          <w:rStyle w:val="a6"/>
          <w:rFonts w:asciiTheme="majorBidi" w:hAnsiTheme="majorBidi" w:cstheme="majorBidi"/>
          <w:sz w:val="28"/>
          <w:szCs w:val="28"/>
          <w:bdr w:val="none" w:sz="0" w:space="0" w:color="auto" w:frame="1"/>
        </w:rPr>
      </w:pPr>
    </w:p>
    <w:p w:rsidR="002965DA" w:rsidRDefault="002965DA" w:rsidP="002965DA">
      <w:pPr>
        <w:pStyle w:val="a7"/>
        <w:jc w:val="center"/>
        <w:rPr>
          <w:rStyle w:val="a6"/>
          <w:rFonts w:asciiTheme="majorBidi" w:hAnsiTheme="majorBidi" w:cstheme="majorBidi"/>
          <w:sz w:val="28"/>
          <w:szCs w:val="28"/>
          <w:bdr w:val="none" w:sz="0" w:space="0" w:color="auto" w:frame="1"/>
        </w:rPr>
      </w:pPr>
    </w:p>
    <w:p w:rsidR="002965DA" w:rsidRDefault="002965DA" w:rsidP="002965DA">
      <w:pPr>
        <w:pStyle w:val="a7"/>
        <w:jc w:val="center"/>
        <w:rPr>
          <w:rStyle w:val="a6"/>
          <w:rFonts w:asciiTheme="majorBidi" w:hAnsiTheme="majorBidi" w:cstheme="majorBidi"/>
          <w:sz w:val="28"/>
          <w:szCs w:val="28"/>
          <w:bdr w:val="none" w:sz="0" w:space="0" w:color="auto" w:frame="1"/>
        </w:rPr>
      </w:pPr>
      <w:r w:rsidRPr="007B129C">
        <w:rPr>
          <w:rStyle w:val="a6"/>
          <w:rFonts w:asciiTheme="majorBidi" w:hAnsiTheme="majorBidi" w:cstheme="majorBidi"/>
          <w:sz w:val="28"/>
          <w:szCs w:val="28"/>
          <w:bdr w:val="none" w:sz="0" w:space="0" w:color="auto" w:frame="1"/>
        </w:rPr>
        <w:t>ОН ПРИЗВАЛ РЕБЕНКА ПРИНЯТЬ ИСЛАМ</w:t>
      </w:r>
    </w:p>
    <w:p w:rsidR="002965DA" w:rsidRPr="007B129C" w:rsidRDefault="002965DA" w:rsidP="002965DA">
      <w:pPr>
        <w:pStyle w:val="a7"/>
        <w:jc w:val="center"/>
        <w:rPr>
          <w:rFonts w:asciiTheme="majorBidi" w:hAnsiTheme="majorBidi" w:cstheme="majorBidi"/>
          <w:sz w:val="28"/>
          <w:szCs w:val="28"/>
        </w:rPr>
      </w:pPr>
    </w:p>
    <w:p w:rsidR="002965DA" w:rsidRDefault="002965DA" w:rsidP="002965DA">
      <w:pPr>
        <w:pStyle w:val="a7"/>
        <w:ind w:firstLine="708"/>
        <w:rPr>
          <w:rFonts w:asciiTheme="majorBidi" w:hAnsiTheme="majorBidi" w:cstheme="majorBidi"/>
          <w:sz w:val="28"/>
          <w:szCs w:val="28"/>
        </w:rPr>
      </w:pPr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Он был еврейским мальчиком, служившим нашему Пророку (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салляллаху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аялйхи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ва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саллям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). Однажды он заболел. Наш Пророк пришел навестить ребенка, сел у его изголовья призвал его:  </w:t>
      </w:r>
    </w:p>
    <w:p w:rsidR="002965DA" w:rsidRDefault="002965DA" w:rsidP="002965DA">
      <w:pPr>
        <w:pStyle w:val="a7"/>
        <w:ind w:firstLine="708"/>
        <w:rPr>
          <w:rFonts w:asciiTheme="majorBidi" w:hAnsiTheme="majorBidi" w:cstheme="majorBidi"/>
          <w:sz w:val="28"/>
          <w:szCs w:val="28"/>
        </w:rPr>
      </w:pPr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- Стань, мусульманином!  </w:t>
      </w:r>
    </w:p>
    <w:p w:rsidR="002965DA" w:rsidRDefault="002965DA" w:rsidP="002965DA">
      <w:pPr>
        <w:pStyle w:val="a7"/>
        <w:ind w:firstLine="708"/>
        <w:rPr>
          <w:rFonts w:asciiTheme="majorBidi" w:hAnsiTheme="majorBidi" w:cstheme="majorBidi"/>
          <w:sz w:val="28"/>
          <w:szCs w:val="28"/>
        </w:rPr>
      </w:pPr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Ребенок колебался и посмотрел в лицо своему отцу, стоявшему рядом.  </w:t>
      </w:r>
    </w:p>
    <w:p w:rsidR="002965DA" w:rsidRDefault="002965DA" w:rsidP="002965DA">
      <w:pPr>
        <w:pStyle w:val="a7"/>
        <w:ind w:firstLine="708"/>
        <w:rPr>
          <w:rFonts w:asciiTheme="majorBidi" w:hAnsiTheme="majorBidi" w:cstheme="majorBidi"/>
          <w:sz w:val="28"/>
          <w:szCs w:val="28"/>
        </w:rPr>
      </w:pPr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Отец сказал:  </w:t>
      </w:r>
    </w:p>
    <w:p w:rsidR="002965DA" w:rsidRDefault="002965DA" w:rsidP="002965DA">
      <w:pPr>
        <w:pStyle w:val="a7"/>
        <w:ind w:firstLine="708"/>
        <w:rPr>
          <w:rFonts w:asciiTheme="majorBidi" w:hAnsiTheme="majorBidi" w:cstheme="majorBidi"/>
          <w:sz w:val="28"/>
          <w:szCs w:val="28"/>
        </w:rPr>
      </w:pPr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- Послушайся Абу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Касима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!  Ребенок стал мусульманином, послушавшись своего отца и своего Пророка (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салляллаху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аляйъи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ва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саллям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).  </w:t>
      </w:r>
    </w:p>
    <w:p w:rsidR="002965DA" w:rsidRDefault="002965DA" w:rsidP="002965DA">
      <w:pPr>
        <w:pStyle w:val="a7"/>
        <w:ind w:firstLine="708"/>
        <w:rPr>
          <w:rFonts w:asciiTheme="majorBidi" w:hAnsiTheme="majorBidi" w:cstheme="majorBidi"/>
          <w:sz w:val="28"/>
          <w:szCs w:val="28"/>
          <w:bdr w:val="none" w:sz="0" w:space="0" w:color="auto" w:frame="1"/>
        </w:rPr>
      </w:pPr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То, что ребенок принял Ислам, осчастливило нашего Пророка (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салляллаху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аляйхи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ва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саллям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).  Он с воод</w:t>
      </w:r>
      <w:r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ушевлением возблагодарил Аллаха</w:t>
      </w:r>
    </w:p>
    <w:p w:rsidR="002965DA" w:rsidRDefault="002965DA" w:rsidP="002965DA">
      <w:pPr>
        <w:pStyle w:val="a7"/>
        <w:ind w:firstLine="708"/>
        <w:rPr>
          <w:rFonts w:asciiTheme="majorBidi" w:hAnsiTheme="majorBidi" w:cstheme="majorBidi"/>
          <w:sz w:val="28"/>
          <w:szCs w:val="28"/>
        </w:rPr>
      </w:pPr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— Созидающего, Защищающего, Милосердного и Благого, сказав: </w:t>
      </w:r>
    </w:p>
    <w:p w:rsidR="002965DA" w:rsidRDefault="002965DA" w:rsidP="002965DA">
      <w:pPr>
        <w:pStyle w:val="a7"/>
        <w:ind w:firstLine="708"/>
        <w:rPr>
          <w:rFonts w:asciiTheme="majorBidi" w:hAnsiTheme="majorBidi" w:cstheme="majorBidi"/>
          <w:sz w:val="28"/>
          <w:szCs w:val="28"/>
        </w:rPr>
      </w:pPr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- Слава Аллаху, спасшему этого малыша от Ада!</w:t>
      </w:r>
    </w:p>
    <w:p w:rsidR="002965DA" w:rsidRDefault="002965DA" w:rsidP="002965DA">
      <w:pPr>
        <w:pStyle w:val="a7"/>
        <w:ind w:firstLine="708"/>
        <w:rPr>
          <w:rFonts w:asciiTheme="majorBidi" w:hAnsiTheme="majorBidi" w:cstheme="majorBidi"/>
          <w:sz w:val="28"/>
          <w:szCs w:val="28"/>
        </w:rPr>
      </w:pPr>
      <w:proofErr w:type="gramStart"/>
      <w:r w:rsidRPr="007F6193">
        <w:rPr>
          <w:rStyle w:val="a6"/>
          <w:rFonts w:asciiTheme="majorBidi" w:hAnsiTheme="majorBidi" w:cstheme="majorBidi"/>
          <w:b w:val="0"/>
          <w:bCs w:val="0"/>
          <w:sz w:val="28"/>
          <w:szCs w:val="28"/>
          <w:bdr w:val="none" w:sz="0" w:space="0" w:color="auto" w:frame="1"/>
        </w:rPr>
        <w:t>Мораль  этой</w:t>
      </w:r>
      <w:proofErr w:type="gramEnd"/>
      <w:r w:rsidRPr="007F6193">
        <w:rPr>
          <w:rStyle w:val="a6"/>
          <w:rFonts w:asciiTheme="majorBidi" w:hAnsiTheme="majorBidi" w:cstheme="majorBidi"/>
          <w:b w:val="0"/>
          <w:bCs w:val="0"/>
          <w:sz w:val="28"/>
          <w:szCs w:val="28"/>
          <w:bdr w:val="none" w:sz="0" w:space="0" w:color="auto" w:frame="1"/>
        </w:rPr>
        <w:t>  истории.</w:t>
      </w:r>
    </w:p>
    <w:p w:rsidR="002965DA" w:rsidRPr="007F6193" w:rsidRDefault="002965DA" w:rsidP="002965DA">
      <w:pPr>
        <w:pStyle w:val="a7"/>
        <w:ind w:firstLine="708"/>
        <w:rPr>
          <w:rFonts w:asciiTheme="majorBidi" w:hAnsiTheme="majorBidi" w:cstheme="majorBidi"/>
          <w:sz w:val="28"/>
          <w:szCs w:val="28"/>
        </w:rPr>
      </w:pPr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Когда мы посещаем больного ребенка, то вместо того чтобы интересоваться малышом, мы утешаем его родителей. Между тем наш Пророк (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салляллаху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аляйхи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ва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саллям</w:t>
      </w:r>
      <w:proofErr w:type="spell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) обращал все внимание на ребенка, призывая </w:t>
      </w:r>
      <w:proofErr w:type="gramStart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его  принять</w:t>
      </w:r>
      <w:proofErr w:type="gramEnd"/>
      <w:r w:rsidRPr="007F6193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 xml:space="preserve"> Ислам. Он показал нам, что возраст не важен, когда речь идет о переходе в истинную веру…</w:t>
      </w:r>
    </w:p>
    <w:sectPr w:rsidR="002965DA" w:rsidRPr="007F6193" w:rsidSect="002965DA">
      <w:pgSz w:w="11906" w:h="16838"/>
      <w:pgMar w:top="1134" w:right="850" w:bottom="1134" w:left="1134" w:header="708" w:footer="708" w:gutter="0"/>
      <w:pgBorders w:display="notFirstPage" w:offsetFrom="page">
        <w:top w:val="woodwork" w:sz="20" w:space="24" w:color="FFFF00"/>
        <w:left w:val="woodwork" w:sz="20" w:space="24" w:color="FFFF00"/>
        <w:bottom w:val="woodwork" w:sz="20" w:space="24" w:color="FFFF00"/>
        <w:right w:val="woodwork" w:sz="20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7F03"/>
    <w:rsid w:val="00063F99"/>
    <w:rsid w:val="00211A1B"/>
    <w:rsid w:val="00225877"/>
    <w:rsid w:val="002965DA"/>
    <w:rsid w:val="00432993"/>
    <w:rsid w:val="00514EF5"/>
    <w:rsid w:val="00677F03"/>
    <w:rsid w:val="007F4951"/>
    <w:rsid w:val="0084011C"/>
    <w:rsid w:val="009456C8"/>
    <w:rsid w:val="00B457FB"/>
    <w:rsid w:val="00BF37BC"/>
    <w:rsid w:val="00C91681"/>
    <w:rsid w:val="00CE030A"/>
    <w:rsid w:val="00E4162C"/>
    <w:rsid w:val="00FF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0AD1BE-F822-42EF-867F-731A81DE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F0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96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965DA"/>
    <w:rPr>
      <w:b/>
      <w:bCs/>
    </w:rPr>
  </w:style>
  <w:style w:type="paragraph" w:styleId="a7">
    <w:name w:val="No Spacing"/>
    <w:uiPriority w:val="1"/>
    <w:qFormat/>
    <w:rsid w:val="002965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6CC84-22FC-4983-BC43-82CF87879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2051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Аслан</cp:lastModifiedBy>
  <cp:revision>4</cp:revision>
  <cp:lastPrinted>2019-12-18T20:22:00Z</cp:lastPrinted>
  <dcterms:created xsi:type="dcterms:W3CDTF">2019-01-28T11:48:00Z</dcterms:created>
  <dcterms:modified xsi:type="dcterms:W3CDTF">2020-02-15T10:59:00Z</dcterms:modified>
</cp:coreProperties>
</file>